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91" w:rsidRDefault="007948D3" w:rsidP="00FE7057">
      <w:pPr>
        <w:tabs>
          <w:tab w:val="right" w:pos="9027"/>
        </w:tabs>
        <w:spacing w:line="240" w:lineRule="auto"/>
        <w:ind w:left="-90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  <w:lang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-130810</wp:posOffset>
            </wp:positionV>
            <wp:extent cx="1943100" cy="1666875"/>
            <wp:effectExtent l="0" t="0" r="0" b="0"/>
            <wp:wrapTight wrapText="bothSides">
              <wp:wrapPolygon edited="0">
                <wp:start x="5294" y="0"/>
                <wp:lineTo x="5294" y="3950"/>
                <wp:lineTo x="2329" y="6418"/>
                <wp:lineTo x="1694" y="8146"/>
                <wp:lineTo x="1482" y="21477"/>
                <wp:lineTo x="5506" y="21477"/>
                <wp:lineTo x="5718" y="19995"/>
                <wp:lineTo x="5718" y="7899"/>
                <wp:lineTo x="15247" y="7899"/>
                <wp:lineTo x="21600" y="6418"/>
                <wp:lineTo x="21600" y="0"/>
                <wp:lineTo x="5294" y="0"/>
              </wp:wrapPolygon>
            </wp:wrapTight>
            <wp:docPr id="2" name="Picture 24" descr="TUOM_4COL_cropped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UOM_4COL_cropped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1FB8" w:rsidRDefault="00E91FB8">
      <w:pPr>
        <w:tabs>
          <w:tab w:val="right" w:pos="9027"/>
        </w:tabs>
        <w:spacing w:line="240" w:lineRule="auto"/>
        <w:rPr>
          <w:rFonts w:ascii="Arial" w:hAnsi="Arial" w:cs="Arial"/>
          <w:b/>
          <w:bCs/>
          <w:sz w:val="28"/>
        </w:rPr>
      </w:pPr>
    </w:p>
    <w:p w:rsidR="00E91FB8" w:rsidRDefault="00E91FB8">
      <w:pPr>
        <w:tabs>
          <w:tab w:val="right" w:pos="9027"/>
        </w:tabs>
        <w:spacing w:line="240" w:lineRule="auto"/>
        <w:rPr>
          <w:rFonts w:ascii="Arial" w:hAnsi="Arial" w:cs="Arial"/>
          <w:b/>
          <w:bCs/>
          <w:sz w:val="28"/>
        </w:rPr>
      </w:pPr>
    </w:p>
    <w:p w:rsidR="00E91FB8" w:rsidRDefault="00E91FB8">
      <w:pPr>
        <w:tabs>
          <w:tab w:val="right" w:pos="9027"/>
        </w:tabs>
        <w:spacing w:line="240" w:lineRule="auto"/>
        <w:rPr>
          <w:rFonts w:ascii="Arial" w:hAnsi="Arial" w:cs="Arial"/>
          <w:b/>
          <w:bCs/>
          <w:sz w:val="28"/>
        </w:rPr>
      </w:pPr>
    </w:p>
    <w:p w:rsidR="00E91FB8" w:rsidRDefault="00E91FB8">
      <w:pPr>
        <w:tabs>
          <w:tab w:val="right" w:pos="9027"/>
        </w:tabs>
        <w:spacing w:line="240" w:lineRule="auto"/>
        <w:rPr>
          <w:rFonts w:ascii="Arial" w:hAnsi="Arial" w:cs="Arial"/>
          <w:b/>
          <w:bCs/>
          <w:sz w:val="28"/>
        </w:rPr>
      </w:pPr>
    </w:p>
    <w:p w:rsidR="00E91FB8" w:rsidRDefault="00E91FB8">
      <w:pPr>
        <w:tabs>
          <w:tab w:val="right" w:pos="9027"/>
        </w:tabs>
        <w:spacing w:line="240" w:lineRule="auto"/>
        <w:rPr>
          <w:rFonts w:ascii="Arial" w:hAnsi="Arial" w:cs="Arial"/>
          <w:b/>
          <w:bCs/>
          <w:sz w:val="28"/>
        </w:rPr>
      </w:pPr>
    </w:p>
    <w:p w:rsidR="007D6F5C" w:rsidRPr="00783DC9" w:rsidRDefault="00F73D57">
      <w:pPr>
        <w:tabs>
          <w:tab w:val="right" w:pos="9027"/>
        </w:tabs>
        <w:spacing w:line="240" w:lineRule="auto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The University of Manchester</w:t>
      </w:r>
      <w:r w:rsidR="00A7599A">
        <w:rPr>
          <w:rFonts w:ascii="Arial" w:hAnsi="Arial" w:cs="Arial"/>
          <w:b/>
          <w:bCs/>
          <w:sz w:val="28"/>
        </w:rPr>
        <w:t xml:space="preserve"> </w:t>
      </w:r>
      <w:r w:rsidR="00324E2A">
        <w:rPr>
          <w:rFonts w:ascii="Arial" w:hAnsi="Arial" w:cs="Arial"/>
          <w:b/>
          <w:bCs/>
          <w:sz w:val="28"/>
        </w:rPr>
        <w:t>–</w:t>
      </w:r>
      <w:r w:rsidR="00A7599A">
        <w:rPr>
          <w:rFonts w:ascii="Arial" w:hAnsi="Arial" w:cs="Arial"/>
          <w:b/>
          <w:bCs/>
          <w:sz w:val="28"/>
        </w:rPr>
        <w:t xml:space="preserve"> </w:t>
      </w:r>
      <w:r w:rsidR="00037CB0">
        <w:rPr>
          <w:rFonts w:ascii="Arial" w:hAnsi="Arial" w:cs="Arial"/>
          <w:b/>
          <w:bCs/>
          <w:sz w:val="28"/>
        </w:rPr>
        <w:t>U</w:t>
      </w:r>
      <w:r w:rsidR="00D972BD">
        <w:rPr>
          <w:rFonts w:ascii="Arial" w:hAnsi="Arial" w:cs="Arial"/>
          <w:b/>
          <w:bCs/>
          <w:sz w:val="28"/>
        </w:rPr>
        <w:t>niversit</w:t>
      </w:r>
      <w:r w:rsidR="00324E2A">
        <w:rPr>
          <w:rFonts w:ascii="Arial" w:hAnsi="Arial" w:cs="Arial"/>
          <w:b/>
          <w:bCs/>
          <w:sz w:val="28"/>
        </w:rPr>
        <w:t>y of Manchester</w:t>
      </w:r>
      <w:r w:rsidR="00D972BD">
        <w:rPr>
          <w:rFonts w:ascii="Arial" w:hAnsi="Arial" w:cs="Arial"/>
          <w:b/>
          <w:bCs/>
          <w:sz w:val="28"/>
        </w:rPr>
        <w:t xml:space="preserve"> Superannuation</w:t>
      </w:r>
      <w:r w:rsidR="003378E8">
        <w:rPr>
          <w:rFonts w:ascii="Arial" w:hAnsi="Arial" w:cs="Arial"/>
          <w:b/>
          <w:bCs/>
          <w:sz w:val="28"/>
        </w:rPr>
        <w:t xml:space="preserve"> </w:t>
      </w:r>
      <w:r w:rsidR="00783DC9" w:rsidRPr="00783DC9">
        <w:rPr>
          <w:rFonts w:ascii="Arial" w:hAnsi="Arial" w:cs="Arial"/>
          <w:b/>
          <w:bCs/>
          <w:sz w:val="28"/>
        </w:rPr>
        <w:t>Scheme</w:t>
      </w:r>
      <w:r w:rsidR="00A7599A">
        <w:rPr>
          <w:rFonts w:ascii="Arial" w:hAnsi="Arial" w:cs="Arial"/>
          <w:b/>
          <w:bCs/>
          <w:sz w:val="28"/>
        </w:rPr>
        <w:t xml:space="preserve"> (U</w:t>
      </w:r>
      <w:r w:rsidR="00B87103">
        <w:rPr>
          <w:rFonts w:ascii="Arial" w:hAnsi="Arial" w:cs="Arial"/>
          <w:b/>
          <w:bCs/>
          <w:sz w:val="28"/>
        </w:rPr>
        <w:t>M</w:t>
      </w:r>
      <w:r w:rsidR="00A7599A">
        <w:rPr>
          <w:rFonts w:ascii="Arial" w:hAnsi="Arial" w:cs="Arial"/>
          <w:b/>
          <w:bCs/>
          <w:sz w:val="28"/>
        </w:rPr>
        <w:t>SS)</w:t>
      </w:r>
      <w:r w:rsidR="007D6F5C" w:rsidRPr="00783DC9">
        <w:rPr>
          <w:rFonts w:ascii="Arial" w:hAnsi="Arial" w:cs="Arial"/>
          <w:b/>
          <w:bCs/>
          <w:sz w:val="28"/>
        </w:rPr>
        <w:tab/>
      </w:r>
    </w:p>
    <w:p w:rsidR="007D6F5C" w:rsidRPr="00783DC9" w:rsidRDefault="007D6F5C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:rsidR="007D6F5C" w:rsidRPr="00037CB0" w:rsidRDefault="00EC03FE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Pension</w:t>
      </w:r>
      <w:r w:rsidR="00F73D57">
        <w:rPr>
          <w:rFonts w:ascii="Arial" w:hAnsi="Arial" w:cs="Arial"/>
          <w:sz w:val="24"/>
          <w:szCs w:val="24"/>
        </w:rPr>
        <w:t>Choice</w:t>
      </w:r>
      <w:proofErr w:type="spellEnd"/>
      <w:r w:rsidR="00987264">
        <w:rPr>
          <w:rFonts w:ascii="Arial" w:hAnsi="Arial" w:cs="Arial"/>
          <w:sz w:val="24"/>
          <w:szCs w:val="24"/>
        </w:rPr>
        <w:t xml:space="preserve"> – Opt </w:t>
      </w:r>
      <w:r w:rsidR="006A58F8">
        <w:rPr>
          <w:rFonts w:ascii="Arial" w:hAnsi="Arial" w:cs="Arial"/>
          <w:sz w:val="24"/>
          <w:szCs w:val="24"/>
        </w:rPr>
        <w:t>out Form</w:t>
      </w:r>
      <w:r w:rsidR="00495451">
        <w:rPr>
          <w:rFonts w:ascii="Arial" w:hAnsi="Arial" w:cs="Arial"/>
          <w:sz w:val="24"/>
          <w:szCs w:val="24"/>
        </w:rPr>
        <w:t xml:space="preserve"> 201</w:t>
      </w:r>
      <w:r w:rsidR="00CC2A58">
        <w:rPr>
          <w:rFonts w:ascii="Arial" w:hAnsi="Arial" w:cs="Arial"/>
          <w:sz w:val="24"/>
          <w:szCs w:val="24"/>
        </w:rPr>
        <w:t>5</w:t>
      </w:r>
    </w:p>
    <w:p w:rsidR="006A58F8" w:rsidRPr="00037CB0" w:rsidRDefault="00CC2A5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-7.2pt;margin-top:16.1pt;width:460.8pt;height:157.35pt;z-index:251657728" filled="f" fillcolor="#36f">
            <v:textbox style="mso-next-textbox:#_x0000_s1046">
              <w:txbxContent>
                <w:p w:rsidR="007D6F5C" w:rsidRPr="00783DC9" w:rsidRDefault="007D6F5C">
                  <w:pPr>
                    <w:pStyle w:val="Heading1"/>
                    <w:numPr>
                      <w:ilvl w:val="0"/>
                      <w:numId w:val="0"/>
                    </w:numPr>
                    <w:spacing w:after="0"/>
                    <w:rPr>
                      <w:rFonts w:ascii="Arial" w:hAnsi="Arial" w:cs="Arial"/>
                      <w:sz w:val="20"/>
                    </w:rPr>
                  </w:pPr>
                  <w:r w:rsidRPr="00783DC9">
                    <w:rPr>
                      <w:rFonts w:ascii="Arial" w:hAnsi="Arial" w:cs="Arial"/>
                      <w:sz w:val="20"/>
                    </w:rPr>
                    <w:t>Personal details</w:t>
                  </w:r>
                </w:p>
                <w:p w:rsidR="007D6F5C" w:rsidRPr="00783DC9" w:rsidRDefault="007D6F5C">
                  <w:pPr>
                    <w:pStyle w:val="Heading4"/>
                    <w:numPr>
                      <w:ilvl w:val="0"/>
                      <w:numId w:val="0"/>
                    </w:numPr>
                    <w:rPr>
                      <w:rFonts w:ascii="Arial" w:hAnsi="Arial" w:cs="Arial"/>
                    </w:rPr>
                  </w:pPr>
                  <w:r w:rsidRPr="00783DC9">
                    <w:rPr>
                      <w:rFonts w:ascii="Arial" w:hAnsi="Arial" w:cs="Arial"/>
                    </w:rPr>
                    <w:t>Please complete the following boxes in capital letters</w:t>
                  </w:r>
                </w:p>
                <w:tbl>
                  <w:tblPr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40"/>
                    <w:gridCol w:w="3855"/>
                  </w:tblGrid>
                  <w:tr w:rsidR="007948D3" w:rsidRPr="00783DC9">
                    <w:tc>
                      <w:tcPr>
                        <w:tcW w:w="3240" w:type="dxa"/>
                      </w:tcPr>
                      <w:p w:rsidR="007948D3" w:rsidRDefault="007948D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83DC9">
                          <w:rPr>
                            <w:rFonts w:ascii="Arial" w:hAnsi="Arial" w:cs="Arial"/>
                            <w:b/>
                          </w:rPr>
                          <w:t>Forenames</w:t>
                        </w:r>
                      </w:p>
                      <w:p w:rsidR="007948D3" w:rsidRDefault="007948D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7948D3" w:rsidRPr="00783DC9" w:rsidRDefault="007948D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3855" w:type="dxa"/>
                      </w:tcPr>
                      <w:p w:rsidR="007948D3" w:rsidRPr="00783DC9" w:rsidRDefault="007948D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83DC9">
                          <w:rPr>
                            <w:rFonts w:ascii="Arial" w:hAnsi="Arial" w:cs="Arial"/>
                            <w:b/>
                          </w:rPr>
                          <w:t>Surname</w:t>
                        </w:r>
                      </w:p>
                      <w:p w:rsidR="007948D3" w:rsidRPr="00783DC9" w:rsidRDefault="007948D3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7D6F5C" w:rsidRPr="00783DC9" w:rsidRDefault="007D6F5C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101"/>
                  </w:tblGrid>
                  <w:tr w:rsidR="00783DC9" w:rsidRPr="00783DC9">
                    <w:tc>
                      <w:tcPr>
                        <w:tcW w:w="4101" w:type="dxa"/>
                        <w:tcBorders>
                          <w:bottom w:val="nil"/>
                        </w:tcBorders>
                      </w:tcPr>
                      <w:p w:rsidR="00783DC9" w:rsidRPr="00F747F4" w:rsidRDefault="00F73D57" w:rsidP="00E91FB8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Payroll Reference</w:t>
                        </w:r>
                        <w:r w:rsidR="00783DC9" w:rsidRPr="00F747F4">
                          <w:rPr>
                            <w:rFonts w:ascii="Arial" w:hAnsi="Arial" w:cs="Arial"/>
                            <w:b/>
                          </w:rPr>
                          <w:t>*</w:t>
                        </w:r>
                        <w:r w:rsidR="00E91FB8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r w:rsidR="00562ECC">
                          <w:rPr>
                            <w:rFonts w:ascii="Arial" w:hAnsi="Arial" w:cs="Arial"/>
                            <w:b/>
                          </w:rPr>
                          <w:t>or NI Number</w:t>
                        </w:r>
                      </w:p>
                    </w:tc>
                  </w:tr>
                  <w:tr w:rsidR="00783DC9" w:rsidRPr="00A7599A">
                    <w:trPr>
                      <w:cantSplit/>
                    </w:trPr>
                    <w:tc>
                      <w:tcPr>
                        <w:tcW w:w="4101" w:type="dxa"/>
                        <w:tcBorders>
                          <w:left w:val="single" w:sz="4" w:space="0" w:color="auto"/>
                        </w:tcBorders>
                      </w:tcPr>
                      <w:p w:rsidR="00783DC9" w:rsidRPr="00A7599A" w:rsidRDefault="00783DC9">
                        <w:pPr>
                          <w:rPr>
                            <w:rFonts w:ascii="Arial" w:hAnsi="Arial" w:cs="Arial"/>
                            <w:color w:val="3366FF"/>
                          </w:rPr>
                        </w:pPr>
                      </w:p>
                      <w:p w:rsidR="006A58F8" w:rsidRPr="00A7599A" w:rsidRDefault="006A58F8">
                        <w:pPr>
                          <w:rPr>
                            <w:rFonts w:ascii="Arial" w:hAnsi="Arial" w:cs="Arial"/>
                            <w:color w:val="3366FF"/>
                          </w:rPr>
                        </w:pPr>
                      </w:p>
                    </w:tc>
                  </w:tr>
                </w:tbl>
                <w:p w:rsidR="007D6F5C" w:rsidRPr="00F747F4" w:rsidRDefault="00F747F4" w:rsidP="00AD0A46">
                  <w:pPr>
                    <w:pStyle w:val="BodyText"/>
                    <w:spacing w:before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* </w:t>
                  </w:r>
                  <w:r w:rsidR="007D6F5C" w:rsidRPr="00F747F4">
                    <w:rPr>
                      <w:rFonts w:ascii="Arial" w:hAnsi="Arial" w:cs="Arial"/>
                    </w:rPr>
                    <w:t xml:space="preserve">Your </w:t>
                  </w:r>
                  <w:r w:rsidR="00F73D57">
                    <w:rPr>
                      <w:rFonts w:ascii="Arial" w:hAnsi="Arial" w:cs="Arial"/>
                    </w:rPr>
                    <w:t>payroll reference</w:t>
                  </w:r>
                  <w:r w:rsidR="00041B5E">
                    <w:rPr>
                      <w:rFonts w:ascii="Arial" w:hAnsi="Arial" w:cs="Arial"/>
                    </w:rPr>
                    <w:t xml:space="preserve"> is shown on </w:t>
                  </w:r>
                  <w:r w:rsidR="005A06EA">
                    <w:rPr>
                      <w:rFonts w:ascii="Arial" w:hAnsi="Arial" w:cs="Arial"/>
                    </w:rPr>
                    <w:t>your staff card</w:t>
                  </w:r>
                </w:p>
                <w:p w:rsidR="00A7599A" w:rsidRDefault="00A7599A"/>
              </w:txbxContent>
            </v:textbox>
            <w10:wrap type="square"/>
          </v:shape>
        </w:pict>
      </w:r>
    </w:p>
    <w:p w:rsidR="007D6F5C" w:rsidRDefault="007D6F5C">
      <w:pPr>
        <w:spacing w:line="240" w:lineRule="auto"/>
        <w:rPr>
          <w:rFonts w:ascii="Arial" w:hAnsi="Arial" w:cs="Arial"/>
          <w:sz w:val="24"/>
        </w:rPr>
      </w:pPr>
    </w:p>
    <w:p w:rsidR="005860A3" w:rsidRPr="005860A3" w:rsidRDefault="005A06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University e</w:t>
      </w:r>
      <w:r w:rsidR="005860A3" w:rsidRPr="005860A3">
        <w:rPr>
          <w:rFonts w:ascii="Arial" w:hAnsi="Arial" w:cs="Arial"/>
        </w:rPr>
        <w:t>mail</w:t>
      </w:r>
      <w:r>
        <w:rPr>
          <w:rFonts w:ascii="Arial" w:hAnsi="Arial" w:cs="Arial"/>
        </w:rPr>
        <w:t xml:space="preserve"> address</w:t>
      </w:r>
      <w:proofErr w:type="gramStart"/>
      <w:r w:rsidR="005860A3" w:rsidRPr="005860A3">
        <w:rPr>
          <w:rFonts w:ascii="Arial" w:hAnsi="Arial" w:cs="Arial"/>
        </w:rPr>
        <w:t>:</w:t>
      </w:r>
      <w:r>
        <w:rPr>
          <w:rFonts w:ascii="Arial" w:hAnsi="Arial" w:cs="Arial"/>
        </w:rPr>
        <w:t>………………………</w:t>
      </w:r>
      <w:r w:rsidR="005860A3" w:rsidRPr="005860A3">
        <w:rPr>
          <w:rFonts w:ascii="Arial" w:hAnsi="Arial" w:cs="Arial"/>
        </w:rPr>
        <w:t>……………………………</w:t>
      </w:r>
      <w:r w:rsidR="005860A3">
        <w:rPr>
          <w:rFonts w:ascii="Arial" w:hAnsi="Arial" w:cs="Arial"/>
        </w:rPr>
        <w:t>…………………………………</w:t>
      </w:r>
      <w:proofErr w:type="gramEnd"/>
    </w:p>
    <w:p w:rsidR="005860A3" w:rsidRPr="005860A3" w:rsidRDefault="005860A3">
      <w:pPr>
        <w:spacing w:line="240" w:lineRule="auto"/>
        <w:rPr>
          <w:rFonts w:ascii="Arial" w:hAnsi="Arial" w:cs="Arial"/>
        </w:rPr>
      </w:pPr>
    </w:p>
    <w:p w:rsidR="005860A3" w:rsidRDefault="005860A3" w:rsidP="00AD0A46">
      <w:pPr>
        <w:spacing w:line="240" w:lineRule="auto"/>
        <w:rPr>
          <w:rFonts w:ascii="Arial" w:hAnsi="Arial" w:cs="Arial"/>
          <w:sz w:val="24"/>
        </w:rPr>
      </w:pPr>
      <w:r w:rsidRPr="005860A3">
        <w:rPr>
          <w:rFonts w:ascii="Arial" w:hAnsi="Arial" w:cs="Arial"/>
        </w:rPr>
        <w:t xml:space="preserve">Work </w:t>
      </w:r>
      <w:r w:rsidR="00AD0A46">
        <w:rPr>
          <w:rFonts w:ascii="Arial" w:hAnsi="Arial" w:cs="Arial"/>
        </w:rPr>
        <w:t>location</w:t>
      </w:r>
      <w:r w:rsidR="00562ECC">
        <w:rPr>
          <w:rFonts w:ascii="Arial" w:hAnsi="Arial" w:cs="Arial"/>
          <w:sz w:val="24"/>
        </w:rPr>
        <w:t>:</w:t>
      </w:r>
      <w:r w:rsidR="00AD0A4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……………………………………………………………………………….......</w:t>
      </w:r>
    </w:p>
    <w:p w:rsidR="005860A3" w:rsidRDefault="005860A3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…………………………………………………………………………………………………..</w:t>
      </w:r>
    </w:p>
    <w:p w:rsidR="00636B85" w:rsidRPr="00783DC9" w:rsidRDefault="00636B85">
      <w:pPr>
        <w:spacing w:line="240" w:lineRule="auto"/>
        <w:rPr>
          <w:rFonts w:ascii="Arial" w:hAnsi="Arial" w:cs="Arial"/>
          <w:sz w:val="24"/>
        </w:rPr>
      </w:pPr>
    </w:p>
    <w:p w:rsidR="007E4A72" w:rsidRPr="00783DC9" w:rsidRDefault="00D972BD" w:rsidP="00AD0A46">
      <w:pPr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Under </w:t>
      </w:r>
      <w:proofErr w:type="spellStart"/>
      <w:r w:rsidR="00EC03FE">
        <w:rPr>
          <w:rFonts w:ascii="Arial" w:hAnsi="Arial" w:cs="Arial"/>
        </w:rPr>
        <w:t>Pension</w:t>
      </w:r>
      <w:r w:rsidR="00F73D57">
        <w:rPr>
          <w:rFonts w:ascii="Arial" w:hAnsi="Arial" w:cs="Arial"/>
        </w:rPr>
        <w:t>Choice</w:t>
      </w:r>
      <w:proofErr w:type="spellEnd"/>
      <w:r w:rsidR="007C0D20">
        <w:rPr>
          <w:rFonts w:ascii="Arial" w:hAnsi="Arial" w:cs="Arial"/>
        </w:rPr>
        <w:t xml:space="preserve"> the University</w:t>
      </w:r>
      <w:r w:rsidR="00AD0A46">
        <w:rPr>
          <w:rFonts w:ascii="Arial" w:hAnsi="Arial" w:cs="Arial"/>
        </w:rPr>
        <w:t xml:space="preserve"> will</w:t>
      </w:r>
      <w:r w:rsidR="007C0D20">
        <w:rPr>
          <w:rFonts w:ascii="Arial" w:hAnsi="Arial" w:cs="Arial"/>
        </w:rPr>
        <w:t xml:space="preserve"> </w:t>
      </w:r>
      <w:r w:rsidR="00562ECC">
        <w:rPr>
          <w:rFonts w:ascii="Arial" w:hAnsi="Arial" w:cs="Arial"/>
        </w:rPr>
        <w:t>pay</w:t>
      </w:r>
      <w:r>
        <w:rPr>
          <w:rFonts w:ascii="Arial" w:hAnsi="Arial" w:cs="Arial"/>
        </w:rPr>
        <w:t xml:space="preserve"> an amount equal to your current pension contribution (excluding Additional V</w:t>
      </w:r>
      <w:r w:rsidR="00E47EF4">
        <w:rPr>
          <w:rFonts w:ascii="Arial" w:hAnsi="Arial" w:cs="Arial"/>
        </w:rPr>
        <w:t>oluntary Contributions)</w:t>
      </w:r>
      <w:r>
        <w:rPr>
          <w:rFonts w:ascii="Arial" w:hAnsi="Arial" w:cs="Arial"/>
        </w:rPr>
        <w:t xml:space="preserve"> </w:t>
      </w:r>
      <w:r w:rsidR="00AD0A46">
        <w:rPr>
          <w:rFonts w:ascii="Arial" w:hAnsi="Arial" w:cs="Arial"/>
        </w:rPr>
        <w:t xml:space="preserve">directly </w:t>
      </w:r>
      <w:r>
        <w:rPr>
          <w:rFonts w:ascii="Arial" w:hAnsi="Arial" w:cs="Arial"/>
        </w:rPr>
        <w:t xml:space="preserve">into </w:t>
      </w:r>
      <w:r w:rsidR="00435605">
        <w:rPr>
          <w:rFonts w:ascii="Arial" w:hAnsi="Arial" w:cs="Arial"/>
        </w:rPr>
        <w:t>U</w:t>
      </w:r>
      <w:r w:rsidR="00324E2A">
        <w:rPr>
          <w:rFonts w:ascii="Arial" w:hAnsi="Arial" w:cs="Arial"/>
        </w:rPr>
        <w:t>M</w:t>
      </w:r>
      <w:r w:rsidR="00435605">
        <w:rPr>
          <w:rFonts w:ascii="Arial" w:hAnsi="Arial" w:cs="Arial"/>
        </w:rPr>
        <w:t xml:space="preserve">SS </w:t>
      </w:r>
      <w:r>
        <w:rPr>
          <w:rFonts w:ascii="Arial" w:hAnsi="Arial" w:cs="Arial"/>
        </w:rPr>
        <w:t>on your behalf an</w:t>
      </w:r>
      <w:r w:rsidR="009F237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in return your </w:t>
      </w:r>
      <w:r w:rsidR="006C6377">
        <w:rPr>
          <w:rFonts w:ascii="Arial" w:hAnsi="Arial" w:cs="Arial"/>
        </w:rPr>
        <w:t>salary</w:t>
      </w:r>
      <w:r w:rsidR="00AD0A46">
        <w:rPr>
          <w:rFonts w:ascii="Arial" w:hAnsi="Arial" w:cs="Arial"/>
        </w:rPr>
        <w:t xml:space="preserve"> will be</w:t>
      </w:r>
      <w:r>
        <w:rPr>
          <w:rFonts w:ascii="Arial" w:hAnsi="Arial" w:cs="Arial"/>
        </w:rPr>
        <w:t xml:space="preserve"> reduced by an equivalent amount.</w:t>
      </w:r>
    </w:p>
    <w:p w:rsidR="0025524C" w:rsidRPr="00783DC9" w:rsidRDefault="0025524C">
      <w:pPr>
        <w:spacing w:line="240" w:lineRule="auto"/>
        <w:rPr>
          <w:rFonts w:ascii="Arial" w:hAnsi="Arial" w:cs="Arial"/>
          <w:sz w:val="24"/>
        </w:rPr>
      </w:pPr>
      <w:bookmarkStart w:id="0" w:name="_GoBack"/>
      <w:bookmarkEnd w:id="0"/>
    </w:p>
    <w:p w:rsidR="007D6F5C" w:rsidRPr="00783DC9" w:rsidRDefault="007E4A72" w:rsidP="00527D74">
      <w:pPr>
        <w:pStyle w:val="TableColumnHeader"/>
        <w:spacing w:before="0" w:after="0" w:line="280" w:lineRule="atLeast"/>
        <w:rPr>
          <w:rFonts w:ascii="Arial" w:hAnsi="Arial" w:cs="Arial"/>
        </w:rPr>
      </w:pPr>
      <w:r w:rsidRPr="00783DC9">
        <w:rPr>
          <w:rFonts w:ascii="Arial" w:hAnsi="Arial" w:cs="Arial"/>
          <w:bCs/>
        </w:rPr>
        <w:t>Opt</w:t>
      </w:r>
      <w:r w:rsidR="00765F27" w:rsidRPr="00783DC9">
        <w:rPr>
          <w:rFonts w:ascii="Arial" w:hAnsi="Arial" w:cs="Arial"/>
        </w:rPr>
        <w:t xml:space="preserve">-out </w:t>
      </w:r>
      <w:r w:rsidR="00B73F28" w:rsidRPr="00783DC9">
        <w:rPr>
          <w:rFonts w:ascii="Arial" w:hAnsi="Arial" w:cs="Arial"/>
        </w:rPr>
        <w:t>of</w:t>
      </w:r>
      <w:r w:rsidR="00037CB0" w:rsidRPr="00783DC9">
        <w:rPr>
          <w:rFonts w:ascii="Arial" w:hAnsi="Arial" w:cs="Arial"/>
        </w:rPr>
        <w:t xml:space="preserve"> </w:t>
      </w:r>
      <w:proofErr w:type="spellStart"/>
      <w:r w:rsidR="00F73D57">
        <w:rPr>
          <w:rFonts w:ascii="AvenirNext LT Com Bold" w:hAnsi="AvenirNext LT Com Bold" w:cs="AvenirNext LT Com Bold"/>
        </w:rPr>
        <w:t>PensionChoice</w:t>
      </w:r>
      <w:proofErr w:type="spellEnd"/>
    </w:p>
    <w:p w:rsidR="007D6F5C" w:rsidRPr="00783DC9" w:rsidRDefault="007D6F5C" w:rsidP="00FE7057">
      <w:pPr>
        <w:spacing w:line="180" w:lineRule="atLeast"/>
        <w:rPr>
          <w:rFonts w:ascii="Arial" w:hAnsi="Arial" w:cs="Arial"/>
          <w:sz w:val="16"/>
          <w:szCs w:val="16"/>
        </w:rPr>
      </w:pPr>
    </w:p>
    <w:p w:rsidR="007D6F5C" w:rsidRPr="00783DC9" w:rsidRDefault="00CC2A58" w:rsidP="00E91FB8">
      <w:pPr>
        <w:tabs>
          <w:tab w:val="left" w:pos="8280"/>
        </w:tabs>
        <w:spacing w:line="280" w:lineRule="atLeast"/>
        <w:ind w:right="207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pict>
          <v:rect id="_x0000_s1032" style="position:absolute;margin-left:450pt;margin-top:8.1pt;width:33.85pt;height:32.4pt;z-index:251656704" filled="f" fillcolor="#cff" strokeweight="1pt"/>
        </w:pict>
      </w:r>
      <w:r w:rsidR="007D6F5C" w:rsidRPr="00783DC9">
        <w:rPr>
          <w:rFonts w:ascii="Arial" w:hAnsi="Arial" w:cs="Arial"/>
        </w:rPr>
        <w:t xml:space="preserve">I </w:t>
      </w:r>
      <w:r w:rsidR="005807B0" w:rsidRPr="00783DC9">
        <w:rPr>
          <w:rFonts w:ascii="Arial" w:hAnsi="Arial" w:cs="Arial"/>
        </w:rPr>
        <w:t xml:space="preserve">confirm that </w:t>
      </w:r>
      <w:r w:rsidR="00BA764F">
        <w:rPr>
          <w:rFonts w:ascii="Arial" w:hAnsi="Arial" w:cs="Arial"/>
        </w:rPr>
        <w:t>with effect from 1 April 201</w:t>
      </w:r>
      <w:r>
        <w:rPr>
          <w:rFonts w:ascii="Arial" w:hAnsi="Arial" w:cs="Arial"/>
        </w:rPr>
        <w:t>5</w:t>
      </w:r>
      <w:r w:rsidR="00FB244F">
        <w:rPr>
          <w:rFonts w:ascii="Arial" w:hAnsi="Arial" w:cs="Arial"/>
        </w:rPr>
        <w:t xml:space="preserve"> </w:t>
      </w:r>
      <w:r w:rsidR="005807B0" w:rsidRPr="00F63331">
        <w:rPr>
          <w:rFonts w:ascii="Arial" w:hAnsi="Arial" w:cs="Arial"/>
          <w:b/>
        </w:rPr>
        <w:t xml:space="preserve">I </w:t>
      </w:r>
      <w:r w:rsidR="00D37DA7" w:rsidRPr="00F63331">
        <w:rPr>
          <w:rFonts w:ascii="Arial" w:hAnsi="Arial" w:cs="Arial"/>
          <w:b/>
        </w:rPr>
        <w:t>do not want</w:t>
      </w:r>
      <w:r w:rsidR="005807B0" w:rsidRPr="00783DC9">
        <w:rPr>
          <w:rFonts w:ascii="Arial" w:hAnsi="Arial" w:cs="Arial"/>
        </w:rPr>
        <w:t xml:space="preserve"> to </w:t>
      </w:r>
      <w:r w:rsidR="00FB244F">
        <w:rPr>
          <w:rFonts w:ascii="Arial" w:hAnsi="Arial" w:cs="Arial"/>
        </w:rPr>
        <w:t xml:space="preserve">continue </w:t>
      </w:r>
      <w:r w:rsidR="005807B0" w:rsidRPr="00783DC9">
        <w:rPr>
          <w:rFonts w:ascii="Arial" w:hAnsi="Arial" w:cs="Arial"/>
        </w:rPr>
        <w:t>participat</w:t>
      </w:r>
      <w:r w:rsidR="00FB244F">
        <w:rPr>
          <w:rFonts w:ascii="Arial" w:hAnsi="Arial" w:cs="Arial"/>
        </w:rPr>
        <w:t>ing</w:t>
      </w:r>
      <w:r w:rsidR="005807B0" w:rsidRPr="00783DC9">
        <w:rPr>
          <w:rFonts w:ascii="Arial" w:hAnsi="Arial" w:cs="Arial"/>
        </w:rPr>
        <w:t xml:space="preserve"> in </w:t>
      </w:r>
      <w:proofErr w:type="spellStart"/>
      <w:r w:rsidR="00EC03FE">
        <w:rPr>
          <w:rFonts w:ascii="Arial" w:hAnsi="Arial" w:cs="Arial"/>
        </w:rPr>
        <w:t>Pension</w:t>
      </w:r>
      <w:r w:rsidR="00F73D57">
        <w:rPr>
          <w:rFonts w:ascii="Arial" w:hAnsi="Arial" w:cs="Arial"/>
        </w:rPr>
        <w:t>Choice</w:t>
      </w:r>
      <w:proofErr w:type="spellEnd"/>
      <w:r w:rsidR="000118E6" w:rsidRPr="00783DC9">
        <w:rPr>
          <w:rFonts w:ascii="Arial" w:hAnsi="Arial" w:cs="Arial"/>
        </w:rPr>
        <w:t>.</w:t>
      </w:r>
      <w:r w:rsidR="005807B0" w:rsidRPr="00783DC9">
        <w:rPr>
          <w:rFonts w:ascii="Arial" w:hAnsi="Arial" w:cs="Arial"/>
        </w:rPr>
        <w:t xml:space="preserve"> I </w:t>
      </w:r>
      <w:r w:rsidR="007D6F5C" w:rsidRPr="00783DC9">
        <w:rPr>
          <w:rFonts w:ascii="Arial" w:hAnsi="Arial" w:cs="Arial"/>
        </w:rPr>
        <w:t>acknow</w:t>
      </w:r>
      <w:r w:rsidR="005807B0" w:rsidRPr="00783DC9">
        <w:rPr>
          <w:rFonts w:ascii="Arial" w:hAnsi="Arial" w:cs="Arial"/>
        </w:rPr>
        <w:t>ledge that I</w:t>
      </w:r>
      <w:r w:rsidR="007D6F5C" w:rsidRPr="00783DC9">
        <w:rPr>
          <w:rFonts w:ascii="Arial" w:hAnsi="Arial" w:cs="Arial"/>
        </w:rPr>
        <w:t xml:space="preserve"> </w:t>
      </w:r>
      <w:r w:rsidR="005807B0" w:rsidRPr="00783DC9">
        <w:rPr>
          <w:rFonts w:ascii="Arial" w:hAnsi="Arial" w:cs="Arial"/>
        </w:rPr>
        <w:t>will no</w:t>
      </w:r>
      <w:r w:rsidR="00FB244F">
        <w:rPr>
          <w:rFonts w:ascii="Arial" w:hAnsi="Arial" w:cs="Arial"/>
        </w:rPr>
        <w:t xml:space="preserve"> longer</w:t>
      </w:r>
      <w:r w:rsidR="005807B0" w:rsidRPr="00783DC9">
        <w:rPr>
          <w:rFonts w:ascii="Arial" w:hAnsi="Arial" w:cs="Arial"/>
        </w:rPr>
        <w:t xml:space="preserve"> participate</w:t>
      </w:r>
      <w:r w:rsidR="007C0D20">
        <w:rPr>
          <w:rFonts w:ascii="Arial" w:hAnsi="Arial" w:cs="Arial"/>
        </w:rPr>
        <w:t xml:space="preserve"> </w:t>
      </w:r>
      <w:r w:rsidR="005807B0" w:rsidRPr="00783DC9">
        <w:rPr>
          <w:rFonts w:ascii="Arial" w:hAnsi="Arial" w:cs="Arial"/>
        </w:rPr>
        <w:t xml:space="preserve">in </w:t>
      </w:r>
      <w:proofErr w:type="spellStart"/>
      <w:r w:rsidR="00EC03FE">
        <w:rPr>
          <w:rFonts w:ascii="Arial" w:hAnsi="Arial" w:cs="Arial"/>
        </w:rPr>
        <w:t>Pension</w:t>
      </w:r>
      <w:r w:rsidR="00BB77F0">
        <w:rPr>
          <w:rFonts w:ascii="Arial" w:hAnsi="Arial" w:cs="Arial"/>
        </w:rPr>
        <w:t>C</w:t>
      </w:r>
      <w:r w:rsidR="00F73D57">
        <w:rPr>
          <w:rFonts w:ascii="Arial" w:hAnsi="Arial" w:cs="Arial"/>
        </w:rPr>
        <w:t>hoice</w:t>
      </w:r>
      <w:proofErr w:type="spellEnd"/>
      <w:r w:rsidR="007C0D20">
        <w:rPr>
          <w:rFonts w:ascii="Arial" w:hAnsi="Arial" w:cs="Arial"/>
        </w:rPr>
        <w:t xml:space="preserve"> </w:t>
      </w:r>
      <w:r w:rsidR="005807B0" w:rsidRPr="00783DC9">
        <w:rPr>
          <w:rFonts w:ascii="Arial" w:hAnsi="Arial" w:cs="Arial"/>
        </w:rPr>
        <w:t xml:space="preserve">and therefore will not benefit from any </w:t>
      </w:r>
      <w:r w:rsidR="00FB244F">
        <w:rPr>
          <w:rFonts w:ascii="Arial" w:hAnsi="Arial" w:cs="Arial"/>
        </w:rPr>
        <w:t xml:space="preserve">future </w:t>
      </w:r>
      <w:r w:rsidR="005807B0" w:rsidRPr="00783DC9">
        <w:rPr>
          <w:rFonts w:ascii="Arial" w:hAnsi="Arial" w:cs="Arial"/>
        </w:rPr>
        <w:t>N</w:t>
      </w:r>
      <w:r w:rsidR="006A58F8">
        <w:rPr>
          <w:rFonts w:ascii="Arial" w:hAnsi="Arial" w:cs="Arial"/>
        </w:rPr>
        <w:t>ational</w:t>
      </w:r>
      <w:r w:rsidR="007C0D20">
        <w:rPr>
          <w:rFonts w:ascii="Arial" w:hAnsi="Arial" w:cs="Arial"/>
        </w:rPr>
        <w:t xml:space="preserve"> </w:t>
      </w:r>
      <w:r w:rsidR="006A58F8">
        <w:rPr>
          <w:rFonts w:ascii="Arial" w:hAnsi="Arial" w:cs="Arial"/>
        </w:rPr>
        <w:t>Insurance Contribution s</w:t>
      </w:r>
      <w:r w:rsidR="00E47EF4">
        <w:rPr>
          <w:rFonts w:ascii="Arial" w:hAnsi="Arial" w:cs="Arial"/>
        </w:rPr>
        <w:t>avings. I will</w:t>
      </w:r>
      <w:r w:rsidR="005807B0" w:rsidRPr="00783DC9">
        <w:rPr>
          <w:rFonts w:ascii="Arial" w:hAnsi="Arial" w:cs="Arial"/>
        </w:rPr>
        <w:t xml:space="preserve"> make employee c</w:t>
      </w:r>
      <w:r w:rsidR="00E47EF4">
        <w:rPr>
          <w:rFonts w:ascii="Arial" w:hAnsi="Arial" w:cs="Arial"/>
        </w:rPr>
        <w:t xml:space="preserve">ontributions from </w:t>
      </w:r>
      <w:r w:rsidR="005807B0" w:rsidRPr="00783DC9">
        <w:rPr>
          <w:rFonts w:ascii="Arial" w:hAnsi="Arial" w:cs="Arial"/>
        </w:rPr>
        <w:t xml:space="preserve">my </w:t>
      </w:r>
      <w:r w:rsidR="004F3B80">
        <w:rPr>
          <w:rFonts w:ascii="Arial" w:hAnsi="Arial" w:cs="Arial"/>
        </w:rPr>
        <w:t>pensionable</w:t>
      </w:r>
      <w:r w:rsidR="00783DC9">
        <w:rPr>
          <w:rFonts w:ascii="Arial" w:hAnsi="Arial" w:cs="Arial"/>
        </w:rPr>
        <w:t xml:space="preserve"> salary into </w:t>
      </w:r>
      <w:r w:rsidR="0042083B">
        <w:rPr>
          <w:rFonts w:ascii="Arial" w:hAnsi="Arial" w:cs="Arial"/>
        </w:rPr>
        <w:t>U</w:t>
      </w:r>
      <w:r w:rsidR="00324E2A">
        <w:rPr>
          <w:rFonts w:ascii="Arial" w:hAnsi="Arial" w:cs="Arial"/>
        </w:rPr>
        <w:t>M</w:t>
      </w:r>
      <w:r w:rsidR="0042083B">
        <w:rPr>
          <w:rFonts w:ascii="Arial" w:hAnsi="Arial" w:cs="Arial"/>
        </w:rPr>
        <w:t>SS</w:t>
      </w:r>
      <w:r w:rsidR="00FB244F">
        <w:rPr>
          <w:rFonts w:ascii="Arial" w:hAnsi="Arial" w:cs="Arial"/>
        </w:rPr>
        <w:t xml:space="preserve"> from 1 April 201</w:t>
      </w:r>
      <w:r>
        <w:rPr>
          <w:rFonts w:ascii="Arial" w:hAnsi="Arial" w:cs="Arial"/>
        </w:rPr>
        <w:t>5</w:t>
      </w:r>
      <w:r w:rsidR="003378E8">
        <w:rPr>
          <w:rFonts w:ascii="Arial" w:hAnsi="Arial" w:cs="Arial"/>
        </w:rPr>
        <w:t>.</w:t>
      </w:r>
      <w:r w:rsidR="00293685" w:rsidRPr="00783DC9">
        <w:rPr>
          <w:rFonts w:ascii="Arial" w:hAnsi="Arial" w:cs="Arial"/>
        </w:rPr>
        <w:t xml:space="preserve"> </w:t>
      </w:r>
      <w:r w:rsidR="005807B0" w:rsidRPr="00783DC9">
        <w:rPr>
          <w:rFonts w:ascii="Arial" w:hAnsi="Arial" w:cs="Arial"/>
        </w:rPr>
        <w:t>(Please tick box)</w:t>
      </w:r>
      <w:r w:rsidR="003378E8">
        <w:rPr>
          <w:rFonts w:ascii="Arial" w:hAnsi="Arial" w:cs="Arial"/>
        </w:rPr>
        <w:t>.</w:t>
      </w:r>
    </w:p>
    <w:p w:rsidR="007D6F5C" w:rsidRPr="00F73D57" w:rsidRDefault="007D6F5C" w:rsidP="00527D74">
      <w:pPr>
        <w:tabs>
          <w:tab w:val="left" w:pos="8280"/>
        </w:tabs>
        <w:spacing w:line="280" w:lineRule="atLeast"/>
        <w:ind w:left="720" w:right="1539"/>
        <w:rPr>
          <w:rFonts w:ascii="Arial" w:hAnsi="Arial" w:cs="Arial"/>
          <w:sz w:val="16"/>
          <w:szCs w:val="16"/>
        </w:rPr>
      </w:pPr>
    </w:p>
    <w:p w:rsidR="005807B0" w:rsidRPr="00F73D57" w:rsidRDefault="006A58F8" w:rsidP="00E91FB8">
      <w:pPr>
        <w:tabs>
          <w:tab w:val="left" w:pos="8280"/>
        </w:tabs>
        <w:spacing w:line="280" w:lineRule="atLeast"/>
        <w:ind w:right="747"/>
        <w:rPr>
          <w:rFonts w:ascii="Arial" w:hAnsi="Arial" w:cs="Arial"/>
        </w:rPr>
      </w:pPr>
      <w:r w:rsidRPr="00F73D57">
        <w:rPr>
          <w:rFonts w:ascii="Arial" w:hAnsi="Arial" w:cs="Arial"/>
        </w:rPr>
        <w:t>I understand</w:t>
      </w:r>
      <w:r w:rsidR="00783DC9" w:rsidRPr="00F73D57">
        <w:rPr>
          <w:rFonts w:ascii="Arial" w:hAnsi="Arial" w:cs="Arial"/>
        </w:rPr>
        <w:t xml:space="preserve"> </w:t>
      </w:r>
      <w:r w:rsidRPr="00F73D57">
        <w:rPr>
          <w:rFonts w:ascii="Arial" w:hAnsi="Arial" w:cs="Arial"/>
        </w:rPr>
        <w:t xml:space="preserve">that through opting out of </w:t>
      </w:r>
      <w:proofErr w:type="spellStart"/>
      <w:r w:rsidR="00EC03FE">
        <w:rPr>
          <w:rFonts w:ascii="Arial" w:hAnsi="Arial" w:cs="Arial"/>
        </w:rPr>
        <w:t>Pension</w:t>
      </w:r>
      <w:r w:rsidR="00F73D57" w:rsidRPr="00F73D57">
        <w:rPr>
          <w:rFonts w:ascii="Arial" w:hAnsi="Arial" w:cs="Arial"/>
        </w:rPr>
        <w:t>Choice</w:t>
      </w:r>
      <w:proofErr w:type="spellEnd"/>
      <w:r w:rsidR="00F747F4" w:rsidRPr="00F73D57">
        <w:rPr>
          <w:rFonts w:ascii="Arial" w:hAnsi="Arial" w:cs="Arial"/>
        </w:rPr>
        <w:t xml:space="preserve"> at this time,</w:t>
      </w:r>
      <w:r w:rsidR="00A7599A" w:rsidRPr="00F73D57">
        <w:rPr>
          <w:rFonts w:ascii="Arial" w:hAnsi="Arial" w:cs="Arial"/>
        </w:rPr>
        <w:t xml:space="preserve"> </w:t>
      </w:r>
      <w:r w:rsidRPr="00F73D57">
        <w:rPr>
          <w:rFonts w:ascii="Arial" w:hAnsi="Arial" w:cs="Arial"/>
        </w:rPr>
        <w:t xml:space="preserve">I will not be able to participate in </w:t>
      </w:r>
      <w:proofErr w:type="spellStart"/>
      <w:r w:rsidR="00EC03FE">
        <w:rPr>
          <w:rFonts w:ascii="Arial" w:hAnsi="Arial" w:cs="Arial"/>
        </w:rPr>
        <w:t>Pension</w:t>
      </w:r>
      <w:r w:rsidR="00F73D57" w:rsidRPr="00F73D57">
        <w:rPr>
          <w:rFonts w:ascii="Arial" w:hAnsi="Arial" w:cs="Arial"/>
        </w:rPr>
        <w:t>Choice</w:t>
      </w:r>
      <w:proofErr w:type="spellEnd"/>
      <w:r w:rsidR="007C0D20" w:rsidRPr="00F73D57">
        <w:rPr>
          <w:rFonts w:ascii="Arial" w:hAnsi="Arial" w:cs="Arial"/>
        </w:rPr>
        <w:t xml:space="preserve"> </w:t>
      </w:r>
      <w:r w:rsidRPr="00F73D57">
        <w:rPr>
          <w:rFonts w:ascii="Arial" w:hAnsi="Arial" w:cs="Arial"/>
        </w:rPr>
        <w:t xml:space="preserve">until </w:t>
      </w:r>
      <w:r w:rsidR="005807B0" w:rsidRPr="00F73D57">
        <w:rPr>
          <w:rFonts w:ascii="Arial" w:hAnsi="Arial" w:cs="Arial"/>
        </w:rPr>
        <w:t xml:space="preserve">the </w:t>
      </w:r>
      <w:r w:rsidRPr="00F73D57">
        <w:rPr>
          <w:rFonts w:ascii="Arial" w:hAnsi="Arial" w:cs="Arial"/>
        </w:rPr>
        <w:t xml:space="preserve">next </w:t>
      </w:r>
      <w:r w:rsidR="00F73D57" w:rsidRPr="00F73D57">
        <w:rPr>
          <w:rFonts w:ascii="Arial" w:hAnsi="Arial" w:cs="Arial"/>
        </w:rPr>
        <w:t>annual</w:t>
      </w:r>
      <w:r w:rsidR="00A7599A" w:rsidRPr="00F73D57">
        <w:rPr>
          <w:rFonts w:ascii="Arial" w:hAnsi="Arial" w:cs="Arial"/>
        </w:rPr>
        <w:t xml:space="preserve"> </w:t>
      </w:r>
      <w:r w:rsidR="00CC4F13" w:rsidRPr="00F73D57">
        <w:rPr>
          <w:rFonts w:ascii="Arial" w:hAnsi="Arial" w:cs="Arial"/>
        </w:rPr>
        <w:t>r</w:t>
      </w:r>
      <w:r w:rsidR="005807B0" w:rsidRPr="00F73D57">
        <w:rPr>
          <w:rFonts w:ascii="Arial" w:hAnsi="Arial" w:cs="Arial"/>
        </w:rPr>
        <w:t>enewal date</w:t>
      </w:r>
      <w:r w:rsidR="00C26E9B">
        <w:rPr>
          <w:rFonts w:ascii="Arial" w:hAnsi="Arial" w:cs="Arial"/>
        </w:rPr>
        <w:t>, 1 April 201</w:t>
      </w:r>
      <w:r w:rsidR="00CC2A58">
        <w:rPr>
          <w:rFonts w:ascii="Arial" w:hAnsi="Arial" w:cs="Arial"/>
        </w:rPr>
        <w:t>6</w:t>
      </w:r>
      <w:r w:rsidR="00936A70">
        <w:rPr>
          <w:rFonts w:ascii="Arial" w:hAnsi="Arial" w:cs="Arial"/>
        </w:rPr>
        <w:t>.</w:t>
      </w:r>
    </w:p>
    <w:p w:rsidR="007D6F5C" w:rsidRPr="00783DC9" w:rsidRDefault="007D6F5C" w:rsidP="007011E3">
      <w:pPr>
        <w:tabs>
          <w:tab w:val="left" w:pos="8280"/>
        </w:tabs>
        <w:spacing w:line="240" w:lineRule="auto"/>
        <w:ind w:right="1539"/>
        <w:rPr>
          <w:rFonts w:ascii="Arial" w:hAnsi="Arial" w:cs="Arial"/>
        </w:rPr>
      </w:pPr>
      <w:r w:rsidRPr="00783DC9">
        <w:rPr>
          <w:rFonts w:ascii="Arial" w:hAnsi="Arial" w:cs="Arial"/>
        </w:rPr>
        <w:tab/>
      </w:r>
    </w:p>
    <w:p w:rsidR="007011E3" w:rsidRPr="00783DC9" w:rsidRDefault="007D6F5C" w:rsidP="00AD0A46">
      <w:pPr>
        <w:spacing w:after="240" w:line="240" w:lineRule="auto"/>
        <w:rPr>
          <w:rFonts w:ascii="Arial" w:hAnsi="Arial" w:cs="Arial"/>
          <w:b/>
          <w:bCs/>
          <w:i/>
          <w:iCs/>
        </w:rPr>
      </w:pPr>
      <w:r w:rsidRPr="00783DC9">
        <w:rPr>
          <w:rFonts w:ascii="Arial" w:hAnsi="Arial" w:cs="Arial"/>
          <w:b/>
          <w:bCs/>
          <w:i/>
          <w:iCs/>
        </w:rPr>
        <w:t xml:space="preserve">Please </w:t>
      </w:r>
      <w:r w:rsidR="00562ECC">
        <w:rPr>
          <w:rFonts w:ascii="Arial" w:hAnsi="Arial" w:cs="Arial"/>
          <w:b/>
          <w:bCs/>
          <w:i/>
          <w:iCs/>
        </w:rPr>
        <w:t>complete two</w:t>
      </w:r>
      <w:r w:rsidR="00D85DC0" w:rsidRPr="00783DC9">
        <w:rPr>
          <w:rFonts w:ascii="Arial" w:hAnsi="Arial" w:cs="Arial"/>
          <w:b/>
          <w:bCs/>
          <w:i/>
          <w:iCs/>
        </w:rPr>
        <w:t xml:space="preserve"> </w:t>
      </w:r>
      <w:r w:rsidR="00436532" w:rsidRPr="00783DC9">
        <w:rPr>
          <w:rFonts w:ascii="Arial" w:hAnsi="Arial" w:cs="Arial"/>
          <w:b/>
          <w:bCs/>
          <w:i/>
          <w:iCs/>
        </w:rPr>
        <w:t xml:space="preserve">copies of the </w:t>
      </w:r>
      <w:proofErr w:type="spellStart"/>
      <w:r w:rsidR="00BB77F0">
        <w:rPr>
          <w:rFonts w:ascii="Arial" w:hAnsi="Arial" w:cs="Arial"/>
          <w:b/>
          <w:bCs/>
          <w:i/>
          <w:iCs/>
        </w:rPr>
        <w:t>Pension</w:t>
      </w:r>
      <w:r w:rsidR="00EC03FE">
        <w:rPr>
          <w:rFonts w:ascii="Arial" w:hAnsi="Arial" w:cs="Arial"/>
          <w:b/>
          <w:bCs/>
          <w:i/>
          <w:iCs/>
        </w:rPr>
        <w:t>Choice</w:t>
      </w:r>
      <w:proofErr w:type="spellEnd"/>
      <w:r w:rsidR="00EC03FE">
        <w:rPr>
          <w:rFonts w:ascii="Arial" w:hAnsi="Arial" w:cs="Arial"/>
          <w:b/>
          <w:bCs/>
          <w:i/>
          <w:iCs/>
        </w:rPr>
        <w:t xml:space="preserve"> </w:t>
      </w:r>
      <w:r w:rsidR="00436532" w:rsidRPr="00783DC9">
        <w:rPr>
          <w:rFonts w:ascii="Arial" w:hAnsi="Arial" w:cs="Arial"/>
          <w:b/>
          <w:bCs/>
          <w:i/>
          <w:iCs/>
        </w:rPr>
        <w:t>Opt</w:t>
      </w:r>
      <w:r w:rsidR="00987264">
        <w:rPr>
          <w:rFonts w:ascii="Arial" w:hAnsi="Arial" w:cs="Arial"/>
          <w:b/>
          <w:bCs/>
          <w:i/>
          <w:iCs/>
        </w:rPr>
        <w:t xml:space="preserve"> </w:t>
      </w:r>
      <w:r w:rsidR="006A58F8">
        <w:rPr>
          <w:rFonts w:ascii="Arial" w:hAnsi="Arial" w:cs="Arial"/>
          <w:b/>
          <w:bCs/>
          <w:i/>
          <w:iCs/>
        </w:rPr>
        <w:t>out</w:t>
      </w:r>
      <w:r w:rsidR="00436532" w:rsidRPr="00783DC9">
        <w:rPr>
          <w:rFonts w:ascii="Arial" w:hAnsi="Arial" w:cs="Arial"/>
          <w:b/>
          <w:bCs/>
          <w:i/>
          <w:iCs/>
        </w:rPr>
        <w:t xml:space="preserve"> Form</w:t>
      </w:r>
      <w:r w:rsidR="00FB244F">
        <w:rPr>
          <w:rFonts w:ascii="Arial" w:hAnsi="Arial" w:cs="Arial"/>
          <w:b/>
          <w:bCs/>
          <w:i/>
          <w:iCs/>
        </w:rPr>
        <w:t xml:space="preserve"> 201</w:t>
      </w:r>
      <w:r w:rsidR="00CC2A58">
        <w:rPr>
          <w:rFonts w:ascii="Arial" w:hAnsi="Arial" w:cs="Arial"/>
          <w:b/>
          <w:bCs/>
          <w:i/>
          <w:iCs/>
        </w:rPr>
        <w:t>5</w:t>
      </w:r>
      <w:r w:rsidR="00D85DC0" w:rsidRPr="00783DC9">
        <w:rPr>
          <w:rFonts w:ascii="Arial" w:hAnsi="Arial" w:cs="Arial"/>
          <w:b/>
          <w:bCs/>
          <w:i/>
          <w:iCs/>
        </w:rPr>
        <w:t xml:space="preserve">.  Keep </w:t>
      </w:r>
      <w:r w:rsidR="00F63331">
        <w:rPr>
          <w:rFonts w:ascii="Arial" w:hAnsi="Arial" w:cs="Arial"/>
          <w:b/>
          <w:bCs/>
          <w:i/>
          <w:iCs/>
        </w:rPr>
        <w:t>a</w:t>
      </w:r>
      <w:r w:rsidR="00D85DC0" w:rsidRPr="00783DC9">
        <w:rPr>
          <w:rFonts w:ascii="Arial" w:hAnsi="Arial" w:cs="Arial"/>
          <w:b/>
          <w:bCs/>
          <w:i/>
          <w:iCs/>
        </w:rPr>
        <w:t xml:space="preserve"> copy for your</w:t>
      </w:r>
      <w:r w:rsidR="00F63331">
        <w:rPr>
          <w:rFonts w:ascii="Arial" w:hAnsi="Arial" w:cs="Arial"/>
          <w:b/>
          <w:bCs/>
          <w:i/>
          <w:iCs/>
        </w:rPr>
        <w:t>self</w:t>
      </w:r>
      <w:r w:rsidR="00D85DC0" w:rsidRPr="00783DC9">
        <w:rPr>
          <w:rFonts w:ascii="Arial" w:hAnsi="Arial" w:cs="Arial"/>
          <w:b/>
          <w:bCs/>
          <w:i/>
          <w:iCs/>
        </w:rPr>
        <w:t xml:space="preserve"> and return the other </w:t>
      </w:r>
      <w:r w:rsidRPr="00783DC9">
        <w:rPr>
          <w:rFonts w:ascii="Arial" w:hAnsi="Arial" w:cs="Arial"/>
          <w:b/>
          <w:bCs/>
          <w:i/>
          <w:iCs/>
        </w:rPr>
        <w:t xml:space="preserve">to </w:t>
      </w:r>
      <w:r w:rsidR="006A58F8">
        <w:rPr>
          <w:rFonts w:ascii="Arial" w:hAnsi="Arial" w:cs="Arial"/>
          <w:b/>
          <w:bCs/>
          <w:i/>
          <w:iCs/>
        </w:rPr>
        <w:t>the</w:t>
      </w:r>
      <w:r w:rsidR="006C6377">
        <w:rPr>
          <w:rFonts w:ascii="Arial" w:hAnsi="Arial" w:cs="Arial"/>
          <w:b/>
          <w:bCs/>
          <w:i/>
          <w:iCs/>
        </w:rPr>
        <w:t xml:space="preserve"> Pensions Office</w:t>
      </w:r>
      <w:r w:rsidR="00562ECC">
        <w:rPr>
          <w:rFonts w:ascii="Arial" w:hAnsi="Arial" w:cs="Arial"/>
          <w:b/>
          <w:bCs/>
          <w:i/>
          <w:iCs/>
        </w:rPr>
        <w:t xml:space="preserve"> in John Owens Building</w:t>
      </w:r>
      <w:r w:rsidR="00FB244F">
        <w:rPr>
          <w:rFonts w:ascii="Arial" w:hAnsi="Arial" w:cs="Arial"/>
          <w:b/>
          <w:bCs/>
          <w:i/>
          <w:iCs/>
        </w:rPr>
        <w:t xml:space="preserve"> no later th</w:t>
      </w:r>
      <w:r w:rsidR="002D76A4">
        <w:rPr>
          <w:rFonts w:ascii="Arial" w:hAnsi="Arial" w:cs="Arial"/>
          <w:b/>
          <w:bCs/>
          <w:i/>
          <w:iCs/>
        </w:rPr>
        <w:t>a</w:t>
      </w:r>
      <w:r w:rsidR="00FB244F">
        <w:rPr>
          <w:rFonts w:ascii="Arial" w:hAnsi="Arial" w:cs="Arial"/>
          <w:b/>
          <w:bCs/>
          <w:i/>
          <w:iCs/>
        </w:rPr>
        <w:t>n</w:t>
      </w:r>
      <w:r w:rsidR="002D76A4">
        <w:rPr>
          <w:rFonts w:ascii="Arial" w:hAnsi="Arial" w:cs="Arial"/>
          <w:b/>
          <w:bCs/>
          <w:i/>
          <w:iCs/>
        </w:rPr>
        <w:t xml:space="preserve"> </w:t>
      </w:r>
      <w:r w:rsidR="00CC2A58">
        <w:rPr>
          <w:rFonts w:ascii="Arial" w:hAnsi="Arial" w:cs="Arial"/>
          <w:b/>
          <w:bCs/>
          <w:i/>
          <w:iCs/>
        </w:rPr>
        <w:t>7</w:t>
      </w:r>
      <w:r w:rsidR="000E68D5">
        <w:rPr>
          <w:rFonts w:ascii="Arial" w:hAnsi="Arial" w:cs="Arial"/>
          <w:b/>
          <w:bCs/>
          <w:i/>
          <w:iCs/>
        </w:rPr>
        <w:t xml:space="preserve"> </w:t>
      </w:r>
      <w:r w:rsidR="00BA764F">
        <w:rPr>
          <w:rFonts w:ascii="Arial" w:hAnsi="Arial" w:cs="Arial"/>
          <w:b/>
          <w:bCs/>
          <w:i/>
          <w:iCs/>
        </w:rPr>
        <w:t>April 20</w:t>
      </w:r>
      <w:r w:rsidR="00CC2A58">
        <w:rPr>
          <w:rFonts w:ascii="Arial" w:hAnsi="Arial" w:cs="Arial"/>
          <w:b/>
          <w:bCs/>
          <w:i/>
          <w:iCs/>
        </w:rPr>
        <w:t>15</w:t>
      </w:r>
      <w:r w:rsidR="00562ECC">
        <w:rPr>
          <w:rFonts w:ascii="Arial" w:hAnsi="Arial" w:cs="Arial"/>
          <w:b/>
          <w:bCs/>
          <w:i/>
          <w:iCs/>
        </w:rPr>
        <w:t xml:space="preserve">.  </w:t>
      </w:r>
    </w:p>
    <w:p w:rsidR="00FE7057" w:rsidRDefault="00FE7057">
      <w:pPr>
        <w:pStyle w:val="BodySingle"/>
        <w:tabs>
          <w:tab w:val="left" w:pos="1080"/>
          <w:tab w:val="left" w:leader="dot" w:pos="4680"/>
          <w:tab w:val="left" w:pos="5040"/>
          <w:tab w:val="left" w:pos="5760"/>
          <w:tab w:val="left" w:leader="dot" w:pos="9000"/>
        </w:tabs>
        <w:spacing w:line="240" w:lineRule="auto"/>
        <w:rPr>
          <w:rFonts w:ascii="Arial" w:hAnsi="Arial" w:cs="Arial"/>
        </w:rPr>
      </w:pPr>
    </w:p>
    <w:p w:rsidR="007D6F5C" w:rsidRPr="00783DC9" w:rsidRDefault="007D6F5C">
      <w:pPr>
        <w:pStyle w:val="BodySingle"/>
        <w:tabs>
          <w:tab w:val="left" w:pos="1080"/>
          <w:tab w:val="left" w:leader="dot" w:pos="4680"/>
          <w:tab w:val="left" w:pos="5040"/>
          <w:tab w:val="left" w:pos="5760"/>
          <w:tab w:val="left" w:leader="dot" w:pos="9000"/>
        </w:tabs>
        <w:spacing w:line="240" w:lineRule="auto"/>
        <w:rPr>
          <w:rFonts w:ascii="Arial" w:hAnsi="Arial" w:cs="Arial"/>
        </w:rPr>
      </w:pPr>
      <w:r w:rsidRPr="00783DC9">
        <w:rPr>
          <w:rFonts w:ascii="Arial" w:hAnsi="Arial" w:cs="Arial"/>
        </w:rPr>
        <w:t>Signed</w:t>
      </w:r>
      <w:r w:rsidRPr="00783DC9">
        <w:rPr>
          <w:rFonts w:ascii="Arial" w:hAnsi="Arial" w:cs="Arial"/>
        </w:rPr>
        <w:tab/>
      </w:r>
      <w:r w:rsidRPr="00783DC9">
        <w:rPr>
          <w:rFonts w:ascii="Arial" w:hAnsi="Arial" w:cs="Arial"/>
        </w:rPr>
        <w:tab/>
      </w:r>
      <w:r w:rsidRPr="00783DC9">
        <w:rPr>
          <w:rFonts w:ascii="Arial" w:hAnsi="Arial" w:cs="Arial"/>
        </w:rPr>
        <w:tab/>
        <w:t>Date</w:t>
      </w:r>
      <w:r w:rsidRPr="00783DC9">
        <w:rPr>
          <w:rFonts w:ascii="Arial" w:hAnsi="Arial" w:cs="Arial"/>
        </w:rPr>
        <w:tab/>
      </w:r>
      <w:r w:rsidRPr="00783DC9">
        <w:rPr>
          <w:rFonts w:ascii="Arial" w:hAnsi="Arial" w:cs="Arial"/>
        </w:rPr>
        <w:tab/>
      </w:r>
    </w:p>
    <w:sectPr w:rsidR="007D6F5C" w:rsidRPr="00783DC9" w:rsidSect="00863A1F">
      <w:headerReference w:type="default" r:id="rId9"/>
      <w:pgSz w:w="11907" w:h="16840" w:code="9"/>
      <w:pgMar w:top="576" w:right="1440" w:bottom="180" w:left="1440" w:header="576" w:footer="576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503" w:rsidRDefault="00163503">
      <w:r>
        <w:separator/>
      </w:r>
    </w:p>
  </w:endnote>
  <w:endnote w:type="continuationSeparator" w:id="0">
    <w:p w:rsidR="00163503" w:rsidRDefault="0016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enirNext LT Com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503" w:rsidRDefault="00163503">
      <w:r>
        <w:separator/>
      </w:r>
    </w:p>
  </w:footnote>
  <w:footnote w:type="continuationSeparator" w:id="0">
    <w:p w:rsidR="00163503" w:rsidRDefault="00163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8D7" w:rsidRDefault="00E71B0B">
    <w:pPr>
      <w:pStyle w:val="Header"/>
      <w:rPr>
        <w:rFonts w:ascii="Arial" w:hAnsi="Arial" w:cs="Arial"/>
      </w:rPr>
    </w:pPr>
    <w:r w:rsidRPr="00E71B0B">
      <w:rPr>
        <w:rFonts w:ascii="Arial" w:hAnsi="Arial" w:cs="Arial"/>
      </w:rPr>
      <w:t>Op</w:t>
    </w:r>
    <w:r w:rsidR="0090073B" w:rsidRPr="00E71B0B">
      <w:rPr>
        <w:rFonts w:ascii="Arial" w:hAnsi="Arial" w:cs="Arial"/>
      </w:rPr>
      <w:t xml:space="preserve">t out form UMSS </w:t>
    </w:r>
    <w:r w:rsidR="00495451">
      <w:rPr>
        <w:rFonts w:ascii="Arial" w:hAnsi="Arial" w:cs="Arial"/>
      </w:rPr>
      <w:t>April 2014</w:t>
    </w:r>
  </w:p>
  <w:p w:rsidR="00FB244F" w:rsidRPr="00E71B0B" w:rsidRDefault="00FB244F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3C7F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098CC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E05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AC891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E6B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9C8A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BC8A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5E2A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F6B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E8E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2D789C"/>
    <w:multiLevelType w:val="singleLevel"/>
    <w:tmpl w:val="8118F870"/>
    <w:lvl w:ilvl="0">
      <w:start w:val="1"/>
      <w:numFmt w:val="lowerRoman"/>
      <w:lvlText w:val="(%1)"/>
      <w:lvlJc w:val="left"/>
      <w:pPr>
        <w:tabs>
          <w:tab w:val="num" w:pos="1080"/>
        </w:tabs>
        <w:ind w:left="0" w:firstLine="0"/>
      </w:pPr>
    </w:lvl>
  </w:abstractNum>
  <w:abstractNum w:abstractNumId="11">
    <w:nsid w:val="09E71ED4"/>
    <w:multiLevelType w:val="singleLevel"/>
    <w:tmpl w:val="5B762884"/>
    <w:lvl w:ilvl="0">
      <w:start w:val="1"/>
      <w:numFmt w:val="bullet"/>
      <w:pStyle w:val="TableBullet"/>
      <w:lvlText w:val="§"/>
      <w:lvlJc w:val="left"/>
      <w:pPr>
        <w:tabs>
          <w:tab w:val="num" w:pos="298"/>
        </w:tabs>
        <w:ind w:left="298" w:hanging="298"/>
      </w:pPr>
      <w:rPr>
        <w:rFonts w:ascii="Wingdings" w:hAnsi="Wingdings" w:hint="default"/>
        <w:sz w:val="18"/>
      </w:rPr>
    </w:lvl>
  </w:abstractNum>
  <w:abstractNum w:abstractNumId="12">
    <w:nsid w:val="0E3A6EF0"/>
    <w:multiLevelType w:val="hybridMultilevel"/>
    <w:tmpl w:val="86E20BBE"/>
    <w:lvl w:ilvl="0" w:tplc="14380078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2B60594"/>
    <w:multiLevelType w:val="multilevel"/>
    <w:tmpl w:val="02F0F144"/>
    <w:name w:val="PwCNumberListTemplate"/>
    <w:lvl w:ilvl="0">
      <w:start w:val="1"/>
      <w:numFmt w:val="decimal"/>
      <w:pStyle w:val="ListNumber"/>
      <w:lvlText w:val="%1"/>
      <w:lvlJc w:val="left"/>
      <w:pPr>
        <w:tabs>
          <w:tab w:val="num" w:pos="595"/>
        </w:tabs>
        <w:ind w:left="595" w:hanging="595"/>
      </w:pPr>
    </w:lvl>
    <w:lvl w:ilvl="1">
      <w:start w:val="1"/>
      <w:numFmt w:val="decimal"/>
      <w:pStyle w:val="ListNumber2"/>
      <w:lvlText w:val="%2"/>
      <w:lvlJc w:val="left"/>
      <w:pPr>
        <w:tabs>
          <w:tab w:val="num" w:pos="1191"/>
        </w:tabs>
        <w:ind w:left="1191" w:hanging="595"/>
      </w:pPr>
    </w:lvl>
    <w:lvl w:ilvl="2">
      <w:start w:val="1"/>
      <w:numFmt w:val="decimal"/>
      <w:pStyle w:val="ListNumber3"/>
      <w:lvlText w:val="%3"/>
      <w:lvlJc w:val="left"/>
      <w:pPr>
        <w:tabs>
          <w:tab w:val="num" w:pos="1786"/>
        </w:tabs>
        <w:ind w:left="1786" w:hanging="595"/>
      </w:pPr>
    </w:lvl>
    <w:lvl w:ilvl="3">
      <w:start w:val="1"/>
      <w:numFmt w:val="decimal"/>
      <w:pStyle w:val="ListNumber4"/>
      <w:lvlText w:val="%4"/>
      <w:lvlJc w:val="left"/>
      <w:pPr>
        <w:tabs>
          <w:tab w:val="num" w:pos="2381"/>
        </w:tabs>
        <w:ind w:left="2381" w:hanging="595"/>
      </w:pPr>
    </w:lvl>
    <w:lvl w:ilvl="4">
      <w:start w:val="1"/>
      <w:numFmt w:val="decimal"/>
      <w:pStyle w:val="ListNumber5"/>
      <w:lvlText w:val="%5"/>
      <w:lvlJc w:val="left"/>
      <w:pPr>
        <w:tabs>
          <w:tab w:val="num" w:pos="2976"/>
        </w:tabs>
        <w:ind w:left="2976" w:hanging="595"/>
      </w:pPr>
    </w:lvl>
    <w:lvl w:ilvl="5">
      <w:start w:val="1"/>
      <w:numFmt w:val="decimal"/>
      <w:lvlText w:val="%6"/>
      <w:lvlJc w:val="left"/>
      <w:pPr>
        <w:tabs>
          <w:tab w:val="num" w:pos="3572"/>
        </w:tabs>
        <w:ind w:left="3572" w:hanging="595"/>
      </w:pPr>
    </w:lvl>
    <w:lvl w:ilvl="6">
      <w:start w:val="1"/>
      <w:numFmt w:val="decimal"/>
      <w:lvlText w:val="%7"/>
      <w:lvlJc w:val="left"/>
      <w:pPr>
        <w:tabs>
          <w:tab w:val="num" w:pos="4167"/>
        </w:tabs>
        <w:ind w:left="4167" w:hanging="595"/>
      </w:pPr>
    </w:lvl>
    <w:lvl w:ilvl="7">
      <w:start w:val="1"/>
      <w:numFmt w:val="decimal"/>
      <w:lvlText w:val="%8"/>
      <w:lvlJc w:val="left"/>
      <w:pPr>
        <w:tabs>
          <w:tab w:val="num" w:pos="4762"/>
        </w:tabs>
        <w:ind w:left="4762" w:hanging="595"/>
      </w:pPr>
    </w:lvl>
    <w:lvl w:ilvl="8">
      <w:start w:val="1"/>
      <w:numFmt w:val="decimal"/>
      <w:lvlText w:val="%9"/>
      <w:lvlJc w:val="left"/>
      <w:pPr>
        <w:tabs>
          <w:tab w:val="num" w:pos="4762"/>
        </w:tabs>
        <w:ind w:left="4762" w:hanging="595"/>
      </w:pPr>
    </w:lvl>
  </w:abstractNum>
  <w:abstractNum w:abstractNumId="14">
    <w:nsid w:val="154C2C1A"/>
    <w:multiLevelType w:val="hybridMultilevel"/>
    <w:tmpl w:val="F154ED92"/>
    <w:lvl w:ilvl="0" w:tplc="81A649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3609FD"/>
    <w:multiLevelType w:val="hybridMultilevel"/>
    <w:tmpl w:val="078CCE3C"/>
    <w:lvl w:ilvl="0" w:tplc="2F04FD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17">
    <w:nsid w:val="428E730F"/>
    <w:multiLevelType w:val="hybridMultilevel"/>
    <w:tmpl w:val="BEE04938"/>
    <w:lvl w:ilvl="0" w:tplc="CCBCFB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D953B7"/>
    <w:multiLevelType w:val="hybridMultilevel"/>
    <w:tmpl w:val="8E42EE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CD5688"/>
    <w:multiLevelType w:val="hybridMultilevel"/>
    <w:tmpl w:val="DDA0DF60"/>
    <w:lvl w:ilvl="0" w:tplc="1438007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095D54"/>
    <w:multiLevelType w:val="multilevel"/>
    <w:tmpl w:val="5E14954C"/>
    <w:name w:val="PwCHeadingListTemplate"/>
    <w:lvl w:ilvl="0">
      <w:start w:val="1"/>
      <w:numFmt w:val="decimal"/>
      <w:pStyle w:val="Heading1"/>
      <w:lvlText w:val="%1"/>
      <w:lvlJc w:val="right"/>
      <w:pPr>
        <w:tabs>
          <w:tab w:val="num" w:pos="0"/>
        </w:tabs>
        <w:ind w:left="0" w:hanging="280"/>
      </w:pPr>
      <w:rPr>
        <w:rFonts w:ascii="Times New Roman" w:hAnsi="Times New Roman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0"/>
        </w:tabs>
        <w:ind w:left="0" w:hanging="280"/>
      </w:p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hanging="280"/>
      </w:pPr>
    </w:lvl>
    <w:lvl w:ilvl="3">
      <w:start w:val="1"/>
      <w:numFmt w:val="decimal"/>
      <w:pStyle w:val="Heading4"/>
      <w:lvlText w:val="%1.%2.%3.%4"/>
      <w:lvlJc w:val="right"/>
      <w:pPr>
        <w:tabs>
          <w:tab w:val="num" w:pos="0"/>
        </w:tabs>
        <w:ind w:left="0" w:hanging="280"/>
      </w:pPr>
    </w:lvl>
    <w:lvl w:ilvl="4">
      <w:start w:val="1"/>
      <w:numFmt w:val="decimal"/>
      <w:pStyle w:val="Heading5"/>
      <w:lvlText w:val="%1.%2.%3.%4.%5"/>
      <w:lvlJc w:val="right"/>
      <w:pPr>
        <w:tabs>
          <w:tab w:val="num" w:pos="0"/>
        </w:tabs>
        <w:ind w:left="0" w:hanging="280"/>
      </w:pPr>
    </w:lvl>
    <w:lvl w:ilvl="5">
      <w:start w:val="1"/>
      <w:numFmt w:val="decimal"/>
      <w:pStyle w:val="Heading6"/>
      <w:lvlText w:val="%1.%2.%3.%4.%5.%6"/>
      <w:lvlJc w:val="right"/>
      <w:pPr>
        <w:tabs>
          <w:tab w:val="num" w:pos="0"/>
        </w:tabs>
        <w:ind w:left="0" w:hanging="280"/>
      </w:pPr>
    </w:lvl>
    <w:lvl w:ilvl="6">
      <w:start w:val="1"/>
      <w:numFmt w:val="decimal"/>
      <w:pStyle w:val="Heading7"/>
      <w:lvlText w:val="%1.%2.%3.%4.%5.%6.%7"/>
      <w:lvlJc w:val="right"/>
      <w:pPr>
        <w:tabs>
          <w:tab w:val="num" w:pos="0"/>
        </w:tabs>
        <w:ind w:left="0" w:hanging="280"/>
      </w:pPr>
    </w:lvl>
    <w:lvl w:ilvl="7">
      <w:start w:val="1"/>
      <w:numFmt w:val="decimal"/>
      <w:pStyle w:val="Heading8"/>
      <w:lvlText w:val="%1.%2.%3.%4.%5.%6.%7.%8"/>
      <w:lvlJc w:val="right"/>
      <w:pPr>
        <w:tabs>
          <w:tab w:val="num" w:pos="0"/>
        </w:tabs>
        <w:ind w:left="0" w:hanging="280"/>
      </w:pPr>
    </w:lvl>
    <w:lvl w:ilvl="8">
      <w:start w:val="1"/>
      <w:numFmt w:val="decimal"/>
      <w:pStyle w:val="Heading9"/>
      <w:lvlText w:val="%1.%2.%3.%4.%5.%6.%7.%8.%9"/>
      <w:lvlJc w:val="right"/>
      <w:pPr>
        <w:tabs>
          <w:tab w:val="num" w:pos="0"/>
        </w:tabs>
        <w:ind w:left="0" w:hanging="280"/>
      </w:pPr>
    </w:lvl>
  </w:abstractNum>
  <w:abstractNum w:abstractNumId="21">
    <w:nsid w:val="77ED1C9B"/>
    <w:multiLevelType w:val="multilevel"/>
    <w:tmpl w:val="BCEAE43A"/>
    <w:name w:val="PwCBulletListTemplate"/>
    <w:lvl w:ilvl="0">
      <w:start w:val="1"/>
      <w:numFmt w:val="bullet"/>
      <w:pStyle w:val="ListBullet"/>
      <w:lvlText w:val="§"/>
      <w:lvlJc w:val="left"/>
      <w:pPr>
        <w:tabs>
          <w:tab w:val="num" w:pos="595"/>
        </w:tabs>
        <w:ind w:left="595" w:hanging="595"/>
      </w:pPr>
      <w:rPr>
        <w:rFonts w:ascii="Wingdings" w:hAnsi="Wingdings"/>
        <w:sz w:val="18"/>
      </w:rPr>
    </w:lvl>
    <w:lvl w:ilvl="1">
      <w:start w:val="1"/>
      <w:numFmt w:val="bullet"/>
      <w:pStyle w:val="ListBullet2"/>
      <w:lvlText w:val="§"/>
      <w:lvlJc w:val="left"/>
      <w:pPr>
        <w:tabs>
          <w:tab w:val="num" w:pos="1191"/>
        </w:tabs>
        <w:ind w:left="1191" w:hanging="595"/>
      </w:pPr>
      <w:rPr>
        <w:rFonts w:ascii="Wingdings" w:hAnsi="Wingdings"/>
        <w:sz w:val="18"/>
      </w:rPr>
    </w:lvl>
    <w:lvl w:ilvl="2">
      <w:start w:val="1"/>
      <w:numFmt w:val="bullet"/>
      <w:pStyle w:val="ListBullet3"/>
      <w:lvlText w:val="§"/>
      <w:lvlJc w:val="left"/>
      <w:pPr>
        <w:tabs>
          <w:tab w:val="num" w:pos="1786"/>
        </w:tabs>
        <w:ind w:left="1786" w:hanging="595"/>
      </w:pPr>
      <w:rPr>
        <w:rFonts w:ascii="Wingdings" w:hAnsi="Wingdings"/>
        <w:sz w:val="18"/>
      </w:rPr>
    </w:lvl>
    <w:lvl w:ilvl="3">
      <w:start w:val="1"/>
      <w:numFmt w:val="bullet"/>
      <w:pStyle w:val="ListBullet4"/>
      <w:lvlText w:val="§"/>
      <w:lvlJc w:val="left"/>
      <w:pPr>
        <w:tabs>
          <w:tab w:val="num" w:pos="2381"/>
        </w:tabs>
        <w:ind w:left="2381" w:hanging="595"/>
      </w:pPr>
      <w:rPr>
        <w:rFonts w:ascii="Wingdings" w:hAnsi="Wingdings"/>
        <w:sz w:val="18"/>
      </w:rPr>
    </w:lvl>
    <w:lvl w:ilvl="4">
      <w:start w:val="1"/>
      <w:numFmt w:val="bullet"/>
      <w:pStyle w:val="ListBullet5"/>
      <w:lvlText w:val="§"/>
      <w:lvlJc w:val="left"/>
      <w:pPr>
        <w:tabs>
          <w:tab w:val="num" w:pos="2976"/>
        </w:tabs>
        <w:ind w:left="2976" w:hanging="595"/>
      </w:pPr>
      <w:rPr>
        <w:rFonts w:ascii="Wingdings" w:hAnsi="Wingdings"/>
        <w:sz w:val="18"/>
      </w:rPr>
    </w:lvl>
    <w:lvl w:ilvl="5">
      <w:start w:val="1"/>
      <w:numFmt w:val="bullet"/>
      <w:lvlText w:val="§"/>
      <w:lvlJc w:val="left"/>
      <w:pPr>
        <w:tabs>
          <w:tab w:val="num" w:pos="3572"/>
        </w:tabs>
        <w:ind w:left="3572" w:hanging="595"/>
      </w:pPr>
      <w:rPr>
        <w:rFonts w:ascii="Wingdings" w:hAnsi="Wingdings"/>
        <w:sz w:val="18"/>
      </w:rPr>
    </w:lvl>
    <w:lvl w:ilvl="6">
      <w:start w:val="1"/>
      <w:numFmt w:val="bullet"/>
      <w:lvlText w:val="§"/>
      <w:lvlJc w:val="left"/>
      <w:pPr>
        <w:tabs>
          <w:tab w:val="num" w:pos="4167"/>
        </w:tabs>
        <w:ind w:left="4167" w:hanging="595"/>
      </w:pPr>
      <w:rPr>
        <w:rFonts w:ascii="Wingdings" w:hAnsi="Wingdings"/>
        <w:sz w:val="18"/>
      </w:rPr>
    </w:lvl>
    <w:lvl w:ilvl="7">
      <w:start w:val="1"/>
      <w:numFmt w:val="bullet"/>
      <w:lvlText w:val="§"/>
      <w:lvlJc w:val="left"/>
      <w:pPr>
        <w:tabs>
          <w:tab w:val="num" w:pos="4762"/>
        </w:tabs>
        <w:ind w:left="4762" w:hanging="595"/>
      </w:pPr>
      <w:rPr>
        <w:rFonts w:ascii="Wingdings" w:hAnsi="Wingdings"/>
        <w:sz w:val="18"/>
      </w:rPr>
    </w:lvl>
    <w:lvl w:ilvl="8">
      <w:start w:val="1"/>
      <w:numFmt w:val="bullet"/>
      <w:lvlText w:val="§"/>
      <w:lvlJc w:val="left"/>
      <w:pPr>
        <w:tabs>
          <w:tab w:val="num" w:pos="4762"/>
        </w:tabs>
        <w:ind w:left="4762" w:hanging="595"/>
      </w:pPr>
      <w:rPr>
        <w:rFonts w:ascii="Wingdings" w:hAnsi="Wingdings"/>
        <w:sz w:val="18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20"/>
  </w:num>
  <w:num w:numId="7">
    <w:abstractNumId w:val="20"/>
  </w:num>
  <w:num w:numId="8">
    <w:abstractNumId w:val="20"/>
  </w:num>
  <w:num w:numId="9">
    <w:abstractNumId w:val="20"/>
  </w:num>
  <w:num w:numId="10">
    <w:abstractNumId w:val="9"/>
  </w:num>
  <w:num w:numId="11">
    <w:abstractNumId w:val="21"/>
  </w:num>
  <w:num w:numId="12">
    <w:abstractNumId w:val="7"/>
  </w:num>
  <w:num w:numId="13">
    <w:abstractNumId w:val="21"/>
  </w:num>
  <w:num w:numId="14">
    <w:abstractNumId w:val="6"/>
  </w:num>
  <w:num w:numId="15">
    <w:abstractNumId w:val="21"/>
  </w:num>
  <w:num w:numId="16">
    <w:abstractNumId w:val="5"/>
  </w:num>
  <w:num w:numId="17">
    <w:abstractNumId w:val="21"/>
  </w:num>
  <w:num w:numId="18">
    <w:abstractNumId w:val="4"/>
  </w:num>
  <w:num w:numId="19">
    <w:abstractNumId w:val="21"/>
  </w:num>
  <w:num w:numId="20">
    <w:abstractNumId w:val="8"/>
  </w:num>
  <w:num w:numId="21">
    <w:abstractNumId w:val="13"/>
  </w:num>
  <w:num w:numId="22">
    <w:abstractNumId w:val="3"/>
  </w:num>
  <w:num w:numId="23">
    <w:abstractNumId w:val="13"/>
  </w:num>
  <w:num w:numId="24">
    <w:abstractNumId w:val="2"/>
  </w:num>
  <w:num w:numId="25">
    <w:abstractNumId w:val="13"/>
  </w:num>
  <w:num w:numId="26">
    <w:abstractNumId w:val="1"/>
  </w:num>
  <w:num w:numId="27">
    <w:abstractNumId w:val="13"/>
  </w:num>
  <w:num w:numId="28">
    <w:abstractNumId w:val="0"/>
  </w:num>
  <w:num w:numId="29">
    <w:abstractNumId w:val="13"/>
  </w:num>
  <w:num w:numId="30">
    <w:abstractNumId w:val="11"/>
  </w:num>
  <w:num w:numId="31">
    <w:abstractNumId w:val="16"/>
  </w:num>
  <w:num w:numId="32">
    <w:abstractNumId w:val="18"/>
  </w:num>
  <w:num w:numId="33">
    <w:abstractNumId w:val="19"/>
  </w:num>
  <w:num w:numId="34">
    <w:abstractNumId w:val="12"/>
  </w:num>
  <w:num w:numId="35">
    <w:abstractNumId w:val="17"/>
  </w:num>
  <w:num w:numId="36">
    <w:abstractNumId w:val="10"/>
  </w:num>
  <w:num w:numId="37">
    <w:abstractNumId w:val="15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90"/>
  <w:noPunctuationKerning/>
  <w:characterSpacingControl w:val="doNotCompress"/>
  <w:hdrShapeDefaults>
    <o:shapedefaults v:ext="edit" spidmax="29697">
      <o:colormenu v:ext="edit" fillcolor="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7F0"/>
    <w:rsid w:val="000118E6"/>
    <w:rsid w:val="00037CB0"/>
    <w:rsid w:val="00040118"/>
    <w:rsid w:val="00040B1B"/>
    <w:rsid w:val="00041B5E"/>
    <w:rsid w:val="000559A6"/>
    <w:rsid w:val="000610A9"/>
    <w:rsid w:val="000E0A70"/>
    <w:rsid w:val="000E68D5"/>
    <w:rsid w:val="00133E65"/>
    <w:rsid w:val="00163503"/>
    <w:rsid w:val="001C0E86"/>
    <w:rsid w:val="001E0A4C"/>
    <w:rsid w:val="00213439"/>
    <w:rsid w:val="00230777"/>
    <w:rsid w:val="00236069"/>
    <w:rsid w:val="0024050D"/>
    <w:rsid w:val="0025524C"/>
    <w:rsid w:val="00281592"/>
    <w:rsid w:val="00293685"/>
    <w:rsid w:val="002D76A4"/>
    <w:rsid w:val="002F7D98"/>
    <w:rsid w:val="0030340E"/>
    <w:rsid w:val="00310766"/>
    <w:rsid w:val="00324E2A"/>
    <w:rsid w:val="00327FA4"/>
    <w:rsid w:val="003378E8"/>
    <w:rsid w:val="00372F0C"/>
    <w:rsid w:val="003D56C2"/>
    <w:rsid w:val="00414064"/>
    <w:rsid w:val="0042083B"/>
    <w:rsid w:val="00421A8B"/>
    <w:rsid w:val="00435605"/>
    <w:rsid w:val="00436532"/>
    <w:rsid w:val="004373D6"/>
    <w:rsid w:val="004543E7"/>
    <w:rsid w:val="004937B1"/>
    <w:rsid w:val="00495451"/>
    <w:rsid w:val="00496717"/>
    <w:rsid w:val="004B6BC6"/>
    <w:rsid w:val="004C02CD"/>
    <w:rsid w:val="004D75A6"/>
    <w:rsid w:val="004E4D93"/>
    <w:rsid w:val="004F3B80"/>
    <w:rsid w:val="005072FF"/>
    <w:rsid w:val="005132E3"/>
    <w:rsid w:val="0052194C"/>
    <w:rsid w:val="00527D74"/>
    <w:rsid w:val="00552FE6"/>
    <w:rsid w:val="00562ECC"/>
    <w:rsid w:val="005807B0"/>
    <w:rsid w:val="005860A3"/>
    <w:rsid w:val="005903C4"/>
    <w:rsid w:val="005A06EA"/>
    <w:rsid w:val="005A4B1A"/>
    <w:rsid w:val="005A4E36"/>
    <w:rsid w:val="0061032E"/>
    <w:rsid w:val="006175BB"/>
    <w:rsid w:val="00636B85"/>
    <w:rsid w:val="00680B1A"/>
    <w:rsid w:val="006956A7"/>
    <w:rsid w:val="006A357D"/>
    <w:rsid w:val="006A58F8"/>
    <w:rsid w:val="006C1D33"/>
    <w:rsid w:val="006C6377"/>
    <w:rsid w:val="006E4998"/>
    <w:rsid w:val="006F2C41"/>
    <w:rsid w:val="006F427E"/>
    <w:rsid w:val="007011E3"/>
    <w:rsid w:val="007063B0"/>
    <w:rsid w:val="00726C4F"/>
    <w:rsid w:val="007416AD"/>
    <w:rsid w:val="00765F27"/>
    <w:rsid w:val="007765A6"/>
    <w:rsid w:val="007802FC"/>
    <w:rsid w:val="00783DC9"/>
    <w:rsid w:val="007948D3"/>
    <w:rsid w:val="007C0D20"/>
    <w:rsid w:val="007C577D"/>
    <w:rsid w:val="007C7360"/>
    <w:rsid w:val="007D01E9"/>
    <w:rsid w:val="007D6F5C"/>
    <w:rsid w:val="007E44C5"/>
    <w:rsid w:val="007E4A72"/>
    <w:rsid w:val="007E7EC1"/>
    <w:rsid w:val="00802517"/>
    <w:rsid w:val="00863A1F"/>
    <w:rsid w:val="00877020"/>
    <w:rsid w:val="008933FE"/>
    <w:rsid w:val="008B20EE"/>
    <w:rsid w:val="0090073B"/>
    <w:rsid w:val="00923D54"/>
    <w:rsid w:val="00936A70"/>
    <w:rsid w:val="009841DB"/>
    <w:rsid w:val="00987264"/>
    <w:rsid w:val="009B6D9B"/>
    <w:rsid w:val="009D5041"/>
    <w:rsid w:val="009E55CD"/>
    <w:rsid w:val="009F237C"/>
    <w:rsid w:val="00A327F0"/>
    <w:rsid w:val="00A65C7A"/>
    <w:rsid w:val="00A7599A"/>
    <w:rsid w:val="00A918D7"/>
    <w:rsid w:val="00A95580"/>
    <w:rsid w:val="00AA1DFC"/>
    <w:rsid w:val="00AD0A46"/>
    <w:rsid w:val="00B15C89"/>
    <w:rsid w:val="00B37265"/>
    <w:rsid w:val="00B44734"/>
    <w:rsid w:val="00B73F28"/>
    <w:rsid w:val="00B87103"/>
    <w:rsid w:val="00BA764F"/>
    <w:rsid w:val="00BB4AEA"/>
    <w:rsid w:val="00BB77F0"/>
    <w:rsid w:val="00BE2271"/>
    <w:rsid w:val="00BE24D8"/>
    <w:rsid w:val="00BF2091"/>
    <w:rsid w:val="00BF2BCC"/>
    <w:rsid w:val="00C26E9B"/>
    <w:rsid w:val="00C866FF"/>
    <w:rsid w:val="00CB4D4A"/>
    <w:rsid w:val="00CC14D3"/>
    <w:rsid w:val="00CC2A58"/>
    <w:rsid w:val="00CC4F13"/>
    <w:rsid w:val="00D039C5"/>
    <w:rsid w:val="00D36E22"/>
    <w:rsid w:val="00D37DA7"/>
    <w:rsid w:val="00D74EE7"/>
    <w:rsid w:val="00D85DC0"/>
    <w:rsid w:val="00D945DF"/>
    <w:rsid w:val="00D972BD"/>
    <w:rsid w:val="00E2640B"/>
    <w:rsid w:val="00E4155B"/>
    <w:rsid w:val="00E47EF4"/>
    <w:rsid w:val="00E71B0B"/>
    <w:rsid w:val="00E77053"/>
    <w:rsid w:val="00E91FB8"/>
    <w:rsid w:val="00E92B80"/>
    <w:rsid w:val="00EA46FE"/>
    <w:rsid w:val="00EB469A"/>
    <w:rsid w:val="00EC03FE"/>
    <w:rsid w:val="00F622B6"/>
    <w:rsid w:val="00F63331"/>
    <w:rsid w:val="00F73D57"/>
    <w:rsid w:val="00F747F4"/>
    <w:rsid w:val="00F90F97"/>
    <w:rsid w:val="00FA62D6"/>
    <w:rsid w:val="00FB176A"/>
    <w:rsid w:val="00FB244F"/>
    <w:rsid w:val="00FB512D"/>
    <w:rsid w:val="00FC1673"/>
    <w:rsid w:val="00FD3774"/>
    <w:rsid w:val="00FD7981"/>
    <w:rsid w:val="00FE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o:colormenu v:ext="edit" fillcolor="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577D"/>
    <w:pPr>
      <w:spacing w:line="260" w:lineRule="atLeast"/>
    </w:pPr>
    <w:rPr>
      <w:lang w:eastAsia="en-US"/>
    </w:rPr>
  </w:style>
  <w:style w:type="paragraph" w:styleId="Heading1">
    <w:name w:val="heading 1"/>
    <w:basedOn w:val="Normal"/>
    <w:next w:val="Heading2"/>
    <w:qFormat/>
    <w:rsid w:val="007C577D"/>
    <w:pPr>
      <w:keepNext/>
      <w:pageBreakBefore/>
      <w:numPr>
        <w:numId w:val="1"/>
      </w:numPr>
      <w:spacing w:after="290" w:line="370" w:lineRule="atLeast"/>
      <w:ind w:hanging="278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BodyText"/>
    <w:qFormat/>
    <w:rsid w:val="007C577D"/>
    <w:pPr>
      <w:keepNext/>
      <w:numPr>
        <w:ilvl w:val="1"/>
        <w:numId w:val="2"/>
      </w:numPr>
      <w:spacing w:after="60" w:line="290" w:lineRule="atLeast"/>
      <w:outlineLvl w:val="1"/>
    </w:pPr>
    <w:rPr>
      <w:b/>
      <w:sz w:val="24"/>
    </w:rPr>
  </w:style>
  <w:style w:type="paragraph" w:styleId="Heading3">
    <w:name w:val="heading 3"/>
    <w:basedOn w:val="Normal"/>
    <w:next w:val="BodyText"/>
    <w:qFormat/>
    <w:rsid w:val="007C577D"/>
    <w:pPr>
      <w:keepNext/>
      <w:numPr>
        <w:ilvl w:val="2"/>
        <w:numId w:val="3"/>
      </w:numPr>
      <w:spacing w:after="60"/>
      <w:outlineLvl w:val="2"/>
    </w:pPr>
    <w:rPr>
      <w:b/>
    </w:rPr>
  </w:style>
  <w:style w:type="paragraph" w:styleId="Heading4">
    <w:name w:val="heading 4"/>
    <w:basedOn w:val="Normal"/>
    <w:next w:val="BodyText"/>
    <w:qFormat/>
    <w:rsid w:val="007C577D"/>
    <w:pPr>
      <w:keepNext/>
      <w:numPr>
        <w:ilvl w:val="3"/>
        <w:numId w:val="4"/>
      </w:numPr>
      <w:spacing w:after="60"/>
      <w:outlineLvl w:val="3"/>
    </w:pPr>
  </w:style>
  <w:style w:type="paragraph" w:styleId="Heading5">
    <w:name w:val="heading 5"/>
    <w:basedOn w:val="Normal"/>
    <w:next w:val="BodyText"/>
    <w:qFormat/>
    <w:rsid w:val="007C577D"/>
    <w:pPr>
      <w:keepNext/>
      <w:numPr>
        <w:ilvl w:val="4"/>
        <w:numId w:val="5"/>
      </w:numPr>
      <w:spacing w:after="60"/>
      <w:outlineLvl w:val="4"/>
    </w:pPr>
  </w:style>
  <w:style w:type="paragraph" w:styleId="Heading6">
    <w:name w:val="heading 6"/>
    <w:basedOn w:val="Normal"/>
    <w:next w:val="BodyText"/>
    <w:qFormat/>
    <w:rsid w:val="007C577D"/>
    <w:pPr>
      <w:keepNext/>
      <w:numPr>
        <w:ilvl w:val="5"/>
        <w:numId w:val="6"/>
      </w:numPr>
      <w:spacing w:after="60"/>
      <w:ind w:hanging="278"/>
      <w:outlineLvl w:val="5"/>
    </w:pPr>
  </w:style>
  <w:style w:type="paragraph" w:styleId="Heading7">
    <w:name w:val="heading 7"/>
    <w:basedOn w:val="Normal"/>
    <w:next w:val="BodyText"/>
    <w:qFormat/>
    <w:rsid w:val="007C577D"/>
    <w:pPr>
      <w:keepNext/>
      <w:numPr>
        <w:ilvl w:val="6"/>
        <w:numId w:val="7"/>
      </w:numPr>
      <w:spacing w:after="60"/>
      <w:ind w:hanging="278"/>
      <w:outlineLvl w:val="6"/>
    </w:pPr>
  </w:style>
  <w:style w:type="paragraph" w:styleId="Heading8">
    <w:name w:val="heading 8"/>
    <w:basedOn w:val="Normal"/>
    <w:next w:val="BodyText"/>
    <w:qFormat/>
    <w:rsid w:val="007C577D"/>
    <w:pPr>
      <w:keepNext/>
      <w:numPr>
        <w:ilvl w:val="7"/>
        <w:numId w:val="8"/>
      </w:numPr>
      <w:spacing w:after="60"/>
      <w:ind w:hanging="278"/>
      <w:outlineLvl w:val="7"/>
    </w:pPr>
  </w:style>
  <w:style w:type="paragraph" w:styleId="Heading9">
    <w:name w:val="heading 9"/>
    <w:basedOn w:val="Normal"/>
    <w:next w:val="BodyText"/>
    <w:qFormat/>
    <w:rsid w:val="007C577D"/>
    <w:pPr>
      <w:keepNext/>
      <w:numPr>
        <w:ilvl w:val="8"/>
        <w:numId w:val="9"/>
      </w:numPr>
      <w:spacing w:after="60"/>
      <w:ind w:hanging="278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next w:val="BodyText"/>
    <w:rsid w:val="007C577D"/>
    <w:pPr>
      <w:ind w:left="595" w:right="595"/>
    </w:pPr>
  </w:style>
  <w:style w:type="paragraph" w:styleId="BodyText">
    <w:name w:val="Body Text"/>
    <w:basedOn w:val="Normal"/>
    <w:rsid w:val="007C577D"/>
    <w:pPr>
      <w:spacing w:after="260"/>
    </w:pPr>
  </w:style>
  <w:style w:type="paragraph" w:customStyle="1" w:styleId="BodySingle">
    <w:name w:val="Body Single"/>
    <w:basedOn w:val="BodyText"/>
    <w:rsid w:val="007C577D"/>
    <w:pPr>
      <w:spacing w:after="0"/>
    </w:pPr>
  </w:style>
  <w:style w:type="paragraph" w:styleId="BodyText2">
    <w:name w:val="Body Text 2"/>
    <w:basedOn w:val="Normal"/>
    <w:rsid w:val="007C577D"/>
    <w:pPr>
      <w:spacing w:after="260" w:line="480" w:lineRule="auto"/>
    </w:pPr>
  </w:style>
  <w:style w:type="paragraph" w:styleId="BodyText3">
    <w:name w:val="Body Text 3"/>
    <w:basedOn w:val="Normal"/>
    <w:rsid w:val="007C577D"/>
    <w:pPr>
      <w:spacing w:after="220" w:line="220" w:lineRule="atLeast"/>
    </w:pPr>
    <w:rPr>
      <w:sz w:val="16"/>
    </w:rPr>
  </w:style>
  <w:style w:type="paragraph" w:styleId="BodyTextFirstIndent">
    <w:name w:val="Body Text First Indent"/>
    <w:basedOn w:val="BodyText"/>
    <w:rsid w:val="007C577D"/>
    <w:pPr>
      <w:ind w:firstLine="595"/>
    </w:pPr>
  </w:style>
  <w:style w:type="paragraph" w:styleId="BodyTextIndent">
    <w:name w:val="Body Text Indent"/>
    <w:basedOn w:val="BodyText"/>
    <w:rsid w:val="007C577D"/>
    <w:pPr>
      <w:ind w:left="595"/>
    </w:pPr>
  </w:style>
  <w:style w:type="paragraph" w:styleId="BodyTextFirstIndent2">
    <w:name w:val="Body Text First Indent 2"/>
    <w:basedOn w:val="BodyText2"/>
    <w:rsid w:val="007C577D"/>
    <w:pPr>
      <w:ind w:firstLine="595"/>
    </w:pPr>
  </w:style>
  <w:style w:type="paragraph" w:styleId="BodyTextIndent2">
    <w:name w:val="Body Text Indent 2"/>
    <w:basedOn w:val="BodyText2"/>
    <w:rsid w:val="007C577D"/>
    <w:pPr>
      <w:ind w:left="595"/>
    </w:pPr>
  </w:style>
  <w:style w:type="paragraph" w:styleId="BodyTextIndent3">
    <w:name w:val="Body Text Indent 3"/>
    <w:basedOn w:val="BodyText3"/>
    <w:rsid w:val="007C577D"/>
    <w:pPr>
      <w:ind w:left="595"/>
    </w:pPr>
  </w:style>
  <w:style w:type="paragraph" w:styleId="Caption">
    <w:name w:val="caption"/>
    <w:basedOn w:val="Normal"/>
    <w:next w:val="Normal"/>
    <w:qFormat/>
    <w:rsid w:val="007C577D"/>
    <w:rPr>
      <w:b/>
    </w:rPr>
  </w:style>
  <w:style w:type="paragraph" w:styleId="Closing">
    <w:name w:val="Closing"/>
    <w:basedOn w:val="Normal"/>
    <w:rsid w:val="007C577D"/>
  </w:style>
  <w:style w:type="character" w:styleId="CommentReference">
    <w:name w:val="annotation reference"/>
    <w:basedOn w:val="DefaultParagraphFont"/>
    <w:semiHidden/>
    <w:rsid w:val="007C577D"/>
    <w:rPr>
      <w:sz w:val="16"/>
    </w:rPr>
  </w:style>
  <w:style w:type="paragraph" w:styleId="CommentText">
    <w:name w:val="annotation text"/>
    <w:basedOn w:val="Normal"/>
    <w:semiHidden/>
    <w:rsid w:val="007C577D"/>
  </w:style>
  <w:style w:type="paragraph" w:styleId="Date">
    <w:name w:val="Date"/>
    <w:basedOn w:val="Normal"/>
    <w:next w:val="Normal"/>
    <w:rsid w:val="007C577D"/>
  </w:style>
  <w:style w:type="paragraph" w:styleId="DocumentMap">
    <w:name w:val="Document Map"/>
    <w:basedOn w:val="Normal"/>
    <w:semiHidden/>
    <w:rsid w:val="007C577D"/>
    <w:pPr>
      <w:shd w:val="clear" w:color="auto" w:fill="000080"/>
      <w:spacing w:after="260"/>
    </w:pPr>
    <w:rPr>
      <w:rFonts w:ascii="Tahoma" w:hAnsi="Tahoma"/>
    </w:rPr>
  </w:style>
  <w:style w:type="paragraph" w:styleId="EndnoteText">
    <w:name w:val="endnote text"/>
    <w:basedOn w:val="Normal"/>
    <w:semiHidden/>
    <w:rsid w:val="007C577D"/>
    <w:pPr>
      <w:spacing w:after="260"/>
    </w:pPr>
  </w:style>
  <w:style w:type="paragraph" w:styleId="EnvelopeAddress">
    <w:name w:val="envelope address"/>
    <w:basedOn w:val="Normal"/>
    <w:rsid w:val="007C577D"/>
    <w:pPr>
      <w:framePr w:w="7920" w:h="1980" w:hRule="exact" w:hSpace="180" w:wrap="auto" w:hAnchor="page" w:xAlign="center" w:yAlign="bottom"/>
      <w:ind w:left="2976"/>
    </w:pPr>
  </w:style>
  <w:style w:type="paragraph" w:styleId="EnvelopeReturn">
    <w:name w:val="envelope return"/>
    <w:basedOn w:val="Normal"/>
    <w:rsid w:val="007C577D"/>
    <w:rPr>
      <w:rFonts w:ascii="Arial" w:hAnsi="Arial"/>
    </w:rPr>
  </w:style>
  <w:style w:type="paragraph" w:styleId="Footer">
    <w:name w:val="footer"/>
    <w:basedOn w:val="Normal"/>
    <w:rsid w:val="007C577D"/>
    <w:pPr>
      <w:tabs>
        <w:tab w:val="center" w:pos="4465"/>
        <w:tab w:val="right" w:pos="8929"/>
      </w:tabs>
      <w:spacing w:line="220" w:lineRule="atLeast"/>
    </w:pPr>
    <w:rPr>
      <w:sz w:val="16"/>
    </w:rPr>
  </w:style>
  <w:style w:type="paragraph" w:styleId="FootnoteText">
    <w:name w:val="footnote text"/>
    <w:basedOn w:val="Normal"/>
    <w:semiHidden/>
    <w:rsid w:val="007C577D"/>
  </w:style>
  <w:style w:type="paragraph" w:styleId="Header">
    <w:name w:val="header"/>
    <w:basedOn w:val="Normal"/>
    <w:rsid w:val="007C577D"/>
    <w:pPr>
      <w:tabs>
        <w:tab w:val="center" w:pos="4465"/>
        <w:tab w:val="right" w:pos="8929"/>
      </w:tabs>
      <w:spacing w:line="220" w:lineRule="atLeast"/>
    </w:pPr>
    <w:rPr>
      <w:sz w:val="16"/>
    </w:rPr>
  </w:style>
  <w:style w:type="paragraph" w:styleId="Index1">
    <w:name w:val="index 1"/>
    <w:basedOn w:val="Normal"/>
    <w:next w:val="Normal"/>
    <w:semiHidden/>
    <w:rsid w:val="007C577D"/>
    <w:pPr>
      <w:ind w:left="200" w:hanging="200"/>
    </w:pPr>
    <w:rPr>
      <w:sz w:val="18"/>
    </w:rPr>
  </w:style>
  <w:style w:type="paragraph" w:styleId="Index2">
    <w:name w:val="index 2"/>
    <w:basedOn w:val="Normal"/>
    <w:next w:val="Normal"/>
    <w:semiHidden/>
    <w:rsid w:val="007C577D"/>
    <w:pPr>
      <w:ind w:left="400" w:hanging="200"/>
    </w:pPr>
    <w:rPr>
      <w:sz w:val="18"/>
    </w:rPr>
  </w:style>
  <w:style w:type="paragraph" w:styleId="Index3">
    <w:name w:val="index 3"/>
    <w:basedOn w:val="Normal"/>
    <w:next w:val="Normal"/>
    <w:semiHidden/>
    <w:rsid w:val="007C577D"/>
    <w:pPr>
      <w:ind w:left="600" w:hanging="200"/>
    </w:pPr>
    <w:rPr>
      <w:sz w:val="18"/>
    </w:rPr>
  </w:style>
  <w:style w:type="paragraph" w:styleId="Index4">
    <w:name w:val="index 4"/>
    <w:basedOn w:val="Normal"/>
    <w:next w:val="Normal"/>
    <w:semiHidden/>
    <w:rsid w:val="007C577D"/>
    <w:pPr>
      <w:ind w:left="800" w:hanging="200"/>
    </w:pPr>
    <w:rPr>
      <w:sz w:val="18"/>
    </w:rPr>
  </w:style>
  <w:style w:type="paragraph" w:styleId="Index5">
    <w:name w:val="index 5"/>
    <w:basedOn w:val="Normal"/>
    <w:next w:val="Normal"/>
    <w:semiHidden/>
    <w:rsid w:val="007C577D"/>
    <w:pPr>
      <w:ind w:left="1000" w:hanging="200"/>
    </w:pPr>
    <w:rPr>
      <w:sz w:val="18"/>
    </w:rPr>
  </w:style>
  <w:style w:type="paragraph" w:styleId="Index6">
    <w:name w:val="index 6"/>
    <w:basedOn w:val="Normal"/>
    <w:next w:val="Normal"/>
    <w:semiHidden/>
    <w:rsid w:val="007C577D"/>
    <w:pPr>
      <w:ind w:left="1200" w:hanging="200"/>
    </w:pPr>
    <w:rPr>
      <w:sz w:val="18"/>
    </w:rPr>
  </w:style>
  <w:style w:type="paragraph" w:styleId="Index7">
    <w:name w:val="index 7"/>
    <w:basedOn w:val="Normal"/>
    <w:next w:val="Normal"/>
    <w:semiHidden/>
    <w:rsid w:val="007C577D"/>
    <w:pPr>
      <w:ind w:left="1400" w:hanging="200"/>
    </w:pPr>
    <w:rPr>
      <w:sz w:val="18"/>
    </w:rPr>
  </w:style>
  <w:style w:type="paragraph" w:styleId="Index8">
    <w:name w:val="index 8"/>
    <w:basedOn w:val="Normal"/>
    <w:next w:val="Normal"/>
    <w:semiHidden/>
    <w:rsid w:val="007C577D"/>
    <w:pPr>
      <w:ind w:left="1600" w:hanging="200"/>
    </w:pPr>
    <w:rPr>
      <w:sz w:val="18"/>
    </w:rPr>
  </w:style>
  <w:style w:type="paragraph" w:styleId="Index9">
    <w:name w:val="index 9"/>
    <w:basedOn w:val="Normal"/>
    <w:next w:val="Normal"/>
    <w:semiHidden/>
    <w:rsid w:val="007C577D"/>
    <w:pPr>
      <w:ind w:left="1800" w:hanging="200"/>
    </w:pPr>
    <w:rPr>
      <w:sz w:val="18"/>
    </w:rPr>
  </w:style>
  <w:style w:type="paragraph" w:styleId="IndexHeading">
    <w:name w:val="index heading"/>
    <w:basedOn w:val="Normal"/>
    <w:next w:val="Index1"/>
    <w:semiHidden/>
    <w:rsid w:val="007C577D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List">
    <w:name w:val="List"/>
    <w:basedOn w:val="Normal"/>
    <w:rsid w:val="007C577D"/>
    <w:pPr>
      <w:spacing w:after="260"/>
      <w:ind w:left="595" w:hanging="595"/>
    </w:pPr>
  </w:style>
  <w:style w:type="paragraph" w:styleId="List2">
    <w:name w:val="List 2"/>
    <w:basedOn w:val="Normal"/>
    <w:rsid w:val="007C577D"/>
    <w:pPr>
      <w:spacing w:after="260"/>
      <w:ind w:left="1191" w:hanging="595"/>
    </w:pPr>
  </w:style>
  <w:style w:type="paragraph" w:styleId="List3">
    <w:name w:val="List 3"/>
    <w:basedOn w:val="Normal"/>
    <w:rsid w:val="007C577D"/>
    <w:pPr>
      <w:spacing w:after="260"/>
      <w:ind w:left="1786" w:hanging="595"/>
    </w:pPr>
  </w:style>
  <w:style w:type="paragraph" w:styleId="List4">
    <w:name w:val="List 4"/>
    <w:basedOn w:val="Normal"/>
    <w:rsid w:val="007C577D"/>
    <w:pPr>
      <w:spacing w:after="260"/>
      <w:ind w:left="2381" w:hanging="595"/>
    </w:pPr>
  </w:style>
  <w:style w:type="paragraph" w:styleId="List5">
    <w:name w:val="List 5"/>
    <w:basedOn w:val="Normal"/>
    <w:rsid w:val="007C577D"/>
    <w:pPr>
      <w:spacing w:after="260"/>
      <w:ind w:left="2976" w:hanging="595"/>
    </w:pPr>
  </w:style>
  <w:style w:type="paragraph" w:styleId="ListBullet">
    <w:name w:val="List Bullet"/>
    <w:basedOn w:val="Normal"/>
    <w:rsid w:val="007C577D"/>
    <w:pPr>
      <w:numPr>
        <w:numId w:val="11"/>
      </w:numPr>
      <w:spacing w:after="260"/>
    </w:pPr>
  </w:style>
  <w:style w:type="paragraph" w:styleId="ListBullet2">
    <w:name w:val="List Bullet 2"/>
    <w:basedOn w:val="Normal"/>
    <w:rsid w:val="007C577D"/>
    <w:pPr>
      <w:numPr>
        <w:ilvl w:val="1"/>
        <w:numId w:val="13"/>
      </w:numPr>
      <w:spacing w:after="260"/>
    </w:pPr>
  </w:style>
  <w:style w:type="paragraph" w:styleId="ListBullet3">
    <w:name w:val="List Bullet 3"/>
    <w:basedOn w:val="Normal"/>
    <w:rsid w:val="007C577D"/>
    <w:pPr>
      <w:numPr>
        <w:ilvl w:val="2"/>
        <w:numId w:val="15"/>
      </w:numPr>
      <w:spacing w:after="260"/>
    </w:pPr>
  </w:style>
  <w:style w:type="paragraph" w:styleId="ListBullet4">
    <w:name w:val="List Bullet 4"/>
    <w:basedOn w:val="Normal"/>
    <w:rsid w:val="007C577D"/>
    <w:pPr>
      <w:numPr>
        <w:ilvl w:val="3"/>
        <w:numId w:val="17"/>
      </w:numPr>
      <w:spacing w:after="260"/>
    </w:pPr>
  </w:style>
  <w:style w:type="paragraph" w:styleId="ListBullet5">
    <w:name w:val="List Bullet 5"/>
    <w:basedOn w:val="Normal"/>
    <w:rsid w:val="007C577D"/>
    <w:pPr>
      <w:numPr>
        <w:ilvl w:val="4"/>
        <w:numId w:val="19"/>
      </w:numPr>
      <w:spacing w:after="260"/>
    </w:pPr>
  </w:style>
  <w:style w:type="paragraph" w:styleId="ListContinue">
    <w:name w:val="List Continue"/>
    <w:basedOn w:val="Normal"/>
    <w:rsid w:val="007C577D"/>
    <w:pPr>
      <w:spacing w:after="260"/>
      <w:ind w:left="595"/>
    </w:pPr>
  </w:style>
  <w:style w:type="paragraph" w:styleId="ListContinue2">
    <w:name w:val="List Continue 2"/>
    <w:basedOn w:val="Normal"/>
    <w:rsid w:val="007C577D"/>
    <w:pPr>
      <w:spacing w:after="260"/>
      <w:ind w:left="1191"/>
    </w:pPr>
  </w:style>
  <w:style w:type="paragraph" w:styleId="ListContinue3">
    <w:name w:val="List Continue 3"/>
    <w:basedOn w:val="Normal"/>
    <w:rsid w:val="007C577D"/>
    <w:pPr>
      <w:spacing w:after="260"/>
      <w:ind w:left="1786"/>
    </w:pPr>
  </w:style>
  <w:style w:type="paragraph" w:styleId="ListContinue4">
    <w:name w:val="List Continue 4"/>
    <w:basedOn w:val="Normal"/>
    <w:rsid w:val="007C577D"/>
    <w:pPr>
      <w:spacing w:after="260"/>
      <w:ind w:left="2381"/>
    </w:pPr>
  </w:style>
  <w:style w:type="paragraph" w:styleId="ListContinue5">
    <w:name w:val="List Continue 5"/>
    <w:basedOn w:val="Normal"/>
    <w:rsid w:val="007C577D"/>
    <w:pPr>
      <w:spacing w:after="260"/>
      <w:ind w:left="2976"/>
    </w:pPr>
  </w:style>
  <w:style w:type="paragraph" w:styleId="ListNumber">
    <w:name w:val="List Number"/>
    <w:basedOn w:val="Normal"/>
    <w:rsid w:val="007C577D"/>
    <w:pPr>
      <w:numPr>
        <w:numId w:val="21"/>
      </w:numPr>
      <w:spacing w:after="260"/>
    </w:pPr>
  </w:style>
  <w:style w:type="paragraph" w:styleId="ListNumber2">
    <w:name w:val="List Number 2"/>
    <w:basedOn w:val="Normal"/>
    <w:rsid w:val="007C577D"/>
    <w:pPr>
      <w:numPr>
        <w:ilvl w:val="1"/>
        <w:numId w:val="23"/>
      </w:numPr>
      <w:spacing w:after="260"/>
    </w:pPr>
  </w:style>
  <w:style w:type="paragraph" w:styleId="ListNumber3">
    <w:name w:val="List Number 3"/>
    <w:basedOn w:val="Normal"/>
    <w:rsid w:val="007C577D"/>
    <w:pPr>
      <w:numPr>
        <w:ilvl w:val="2"/>
        <w:numId w:val="25"/>
      </w:numPr>
      <w:spacing w:after="260"/>
    </w:pPr>
  </w:style>
  <w:style w:type="paragraph" w:styleId="ListNumber4">
    <w:name w:val="List Number 4"/>
    <w:basedOn w:val="Normal"/>
    <w:rsid w:val="007C577D"/>
    <w:pPr>
      <w:numPr>
        <w:ilvl w:val="3"/>
        <w:numId w:val="27"/>
      </w:numPr>
      <w:spacing w:after="260"/>
    </w:pPr>
  </w:style>
  <w:style w:type="paragraph" w:styleId="ListNumber5">
    <w:name w:val="List Number 5"/>
    <w:basedOn w:val="Normal"/>
    <w:rsid w:val="007C577D"/>
    <w:pPr>
      <w:numPr>
        <w:ilvl w:val="4"/>
        <w:numId w:val="29"/>
      </w:numPr>
      <w:spacing w:after="260"/>
    </w:pPr>
  </w:style>
  <w:style w:type="paragraph" w:styleId="MacroText">
    <w:name w:val="macro"/>
    <w:semiHidden/>
    <w:rsid w:val="007C57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60" w:line="260" w:lineRule="atLeast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7C57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60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7C577D"/>
    <w:pPr>
      <w:ind w:left="595"/>
    </w:pPr>
  </w:style>
  <w:style w:type="paragraph" w:styleId="NoteHeading">
    <w:name w:val="Note Heading"/>
    <w:basedOn w:val="Normal"/>
    <w:next w:val="Normal"/>
    <w:rsid w:val="007C577D"/>
  </w:style>
  <w:style w:type="character" w:styleId="PageNumber">
    <w:name w:val="page number"/>
    <w:basedOn w:val="DefaultParagraphFont"/>
    <w:rsid w:val="007C577D"/>
  </w:style>
  <w:style w:type="paragraph" w:styleId="PlainText">
    <w:name w:val="Plain Text"/>
    <w:basedOn w:val="Normal"/>
    <w:rsid w:val="007C577D"/>
    <w:rPr>
      <w:rFonts w:ascii="Courier New" w:hAnsi="Courier New"/>
    </w:rPr>
  </w:style>
  <w:style w:type="paragraph" w:styleId="Salutation">
    <w:name w:val="Salutation"/>
    <w:basedOn w:val="Normal"/>
    <w:next w:val="Normal"/>
    <w:rsid w:val="007C577D"/>
  </w:style>
  <w:style w:type="paragraph" w:styleId="Signature">
    <w:name w:val="Signature"/>
    <w:basedOn w:val="Normal"/>
    <w:rsid w:val="007C577D"/>
  </w:style>
  <w:style w:type="paragraph" w:styleId="Subtitle">
    <w:name w:val="Subtitle"/>
    <w:basedOn w:val="Normal"/>
    <w:next w:val="Heading2"/>
    <w:qFormat/>
    <w:rsid w:val="007C577D"/>
    <w:pPr>
      <w:keepNext/>
      <w:spacing w:after="600" w:line="360" w:lineRule="atLeast"/>
    </w:pPr>
    <w:rPr>
      <w:i/>
      <w:sz w:val="30"/>
    </w:rPr>
  </w:style>
  <w:style w:type="paragraph" w:customStyle="1" w:styleId="TableText">
    <w:name w:val="Table Text"/>
    <w:basedOn w:val="Normal"/>
    <w:rsid w:val="007C577D"/>
    <w:pPr>
      <w:spacing w:before="120" w:after="170"/>
    </w:pPr>
  </w:style>
  <w:style w:type="paragraph" w:customStyle="1" w:styleId="TableBullet">
    <w:name w:val="Table Bullet"/>
    <w:basedOn w:val="TableText"/>
    <w:rsid w:val="007C577D"/>
    <w:pPr>
      <w:numPr>
        <w:numId w:val="30"/>
      </w:numPr>
      <w:tabs>
        <w:tab w:val="left" w:pos="298"/>
      </w:tabs>
    </w:pPr>
  </w:style>
  <w:style w:type="paragraph" w:customStyle="1" w:styleId="TableColumnHeader">
    <w:name w:val="Table Column Header"/>
    <w:basedOn w:val="TableText"/>
    <w:rsid w:val="007C577D"/>
    <w:rPr>
      <w:b/>
    </w:rPr>
  </w:style>
  <w:style w:type="paragraph" w:customStyle="1" w:styleId="TableFigure">
    <w:name w:val="Table Figure"/>
    <w:basedOn w:val="TableText"/>
    <w:rsid w:val="007C577D"/>
    <w:pPr>
      <w:tabs>
        <w:tab w:val="decimal" w:pos="595"/>
      </w:tabs>
    </w:pPr>
  </w:style>
  <w:style w:type="paragraph" w:customStyle="1" w:styleId="TableFigure2">
    <w:name w:val="Table Figure 2"/>
    <w:basedOn w:val="TableFigure"/>
    <w:rsid w:val="007C577D"/>
    <w:rPr>
      <w:b/>
    </w:rPr>
  </w:style>
  <w:style w:type="paragraph" w:customStyle="1" w:styleId="TableListNumber">
    <w:name w:val="Table List Number"/>
    <w:basedOn w:val="TableText"/>
    <w:rsid w:val="007C577D"/>
    <w:pPr>
      <w:numPr>
        <w:numId w:val="31"/>
      </w:numPr>
      <w:tabs>
        <w:tab w:val="clear" w:pos="360"/>
        <w:tab w:val="left" w:pos="298"/>
      </w:tabs>
    </w:pPr>
  </w:style>
  <w:style w:type="paragraph" w:styleId="TableofAuthorities">
    <w:name w:val="table of authorities"/>
    <w:basedOn w:val="Normal"/>
    <w:next w:val="Normal"/>
    <w:semiHidden/>
    <w:rsid w:val="007C577D"/>
    <w:pPr>
      <w:ind w:left="595" w:hanging="200"/>
    </w:pPr>
  </w:style>
  <w:style w:type="paragraph" w:styleId="TableofFigures">
    <w:name w:val="table of figures"/>
    <w:basedOn w:val="Normal"/>
    <w:next w:val="Normal"/>
    <w:semiHidden/>
    <w:rsid w:val="007C577D"/>
    <w:pPr>
      <w:ind w:left="595" w:hanging="400"/>
    </w:pPr>
  </w:style>
  <w:style w:type="paragraph" w:customStyle="1" w:styleId="TableRowHeader">
    <w:name w:val="Table Row Header"/>
    <w:basedOn w:val="TableText"/>
    <w:rsid w:val="007C577D"/>
  </w:style>
  <w:style w:type="paragraph" w:customStyle="1" w:styleId="TableSubTotal">
    <w:name w:val="Table SubTotal"/>
    <w:basedOn w:val="TableFigure"/>
    <w:rsid w:val="007C577D"/>
    <w:pPr>
      <w:pBdr>
        <w:top w:val="single" w:sz="2" w:space="2" w:color="auto"/>
      </w:pBdr>
    </w:pPr>
  </w:style>
  <w:style w:type="paragraph" w:customStyle="1" w:styleId="TableSubtotal2">
    <w:name w:val="Table Subtotal 2"/>
    <w:basedOn w:val="TableSubTotal"/>
    <w:rsid w:val="007C577D"/>
    <w:rPr>
      <w:b/>
    </w:rPr>
  </w:style>
  <w:style w:type="paragraph" w:customStyle="1" w:styleId="TableTotal">
    <w:name w:val="Table Total"/>
    <w:basedOn w:val="TableFigure"/>
    <w:rsid w:val="007C577D"/>
    <w:pPr>
      <w:pBdr>
        <w:top w:val="single" w:sz="2" w:space="2" w:color="auto"/>
        <w:bottom w:val="single" w:sz="12" w:space="2" w:color="auto"/>
      </w:pBdr>
    </w:pPr>
  </w:style>
  <w:style w:type="paragraph" w:customStyle="1" w:styleId="TableTotal2">
    <w:name w:val="Table Total 2"/>
    <w:basedOn w:val="TableTotal"/>
    <w:rsid w:val="007C577D"/>
    <w:rPr>
      <w:b/>
    </w:rPr>
  </w:style>
  <w:style w:type="paragraph" w:styleId="Title">
    <w:name w:val="Title"/>
    <w:basedOn w:val="Normal"/>
    <w:next w:val="Subtitle"/>
    <w:qFormat/>
    <w:rsid w:val="007C577D"/>
    <w:pPr>
      <w:keepNext/>
      <w:pageBreakBefore/>
      <w:spacing w:after="600" w:line="600" w:lineRule="atLeast"/>
      <w:outlineLvl w:val="0"/>
    </w:pPr>
    <w:rPr>
      <w:b/>
      <w:kern w:val="28"/>
      <w:sz w:val="50"/>
    </w:rPr>
  </w:style>
  <w:style w:type="paragraph" w:styleId="TOAHeading">
    <w:name w:val="toa heading"/>
    <w:basedOn w:val="Normal"/>
    <w:next w:val="Normal"/>
    <w:semiHidden/>
    <w:rsid w:val="007C577D"/>
    <w:pPr>
      <w:spacing w:before="120"/>
    </w:pPr>
    <w:rPr>
      <w:b/>
    </w:rPr>
  </w:style>
  <w:style w:type="paragraph" w:styleId="TOC1">
    <w:name w:val="toc 1"/>
    <w:basedOn w:val="Normal"/>
    <w:next w:val="Normal"/>
    <w:semiHidden/>
    <w:rsid w:val="007C577D"/>
  </w:style>
  <w:style w:type="paragraph" w:styleId="TOC2">
    <w:name w:val="toc 2"/>
    <w:basedOn w:val="Normal"/>
    <w:next w:val="Normal"/>
    <w:semiHidden/>
    <w:rsid w:val="007C577D"/>
    <w:pPr>
      <w:ind w:left="200"/>
    </w:pPr>
  </w:style>
  <w:style w:type="paragraph" w:styleId="TOC3">
    <w:name w:val="toc 3"/>
    <w:basedOn w:val="Normal"/>
    <w:next w:val="Normal"/>
    <w:semiHidden/>
    <w:rsid w:val="007C577D"/>
    <w:pPr>
      <w:ind w:left="400"/>
    </w:pPr>
  </w:style>
  <w:style w:type="paragraph" w:styleId="TOC4">
    <w:name w:val="toc 4"/>
    <w:basedOn w:val="Normal"/>
    <w:next w:val="Normal"/>
    <w:semiHidden/>
    <w:rsid w:val="007C577D"/>
    <w:pPr>
      <w:ind w:left="600"/>
    </w:pPr>
  </w:style>
  <w:style w:type="paragraph" w:styleId="TOC5">
    <w:name w:val="toc 5"/>
    <w:basedOn w:val="Normal"/>
    <w:next w:val="Normal"/>
    <w:semiHidden/>
    <w:rsid w:val="007C577D"/>
    <w:pPr>
      <w:ind w:left="800"/>
    </w:pPr>
  </w:style>
  <w:style w:type="paragraph" w:styleId="TOC6">
    <w:name w:val="toc 6"/>
    <w:basedOn w:val="Normal"/>
    <w:next w:val="Normal"/>
    <w:semiHidden/>
    <w:rsid w:val="007C577D"/>
    <w:pPr>
      <w:ind w:left="1000"/>
    </w:pPr>
  </w:style>
  <w:style w:type="paragraph" w:styleId="TOC7">
    <w:name w:val="toc 7"/>
    <w:basedOn w:val="Normal"/>
    <w:next w:val="Normal"/>
    <w:semiHidden/>
    <w:rsid w:val="007C577D"/>
    <w:pPr>
      <w:ind w:left="1200"/>
    </w:pPr>
  </w:style>
  <w:style w:type="paragraph" w:styleId="TOC8">
    <w:name w:val="toc 8"/>
    <w:basedOn w:val="Normal"/>
    <w:next w:val="Normal"/>
    <w:semiHidden/>
    <w:rsid w:val="007C577D"/>
    <w:pPr>
      <w:ind w:left="1400"/>
    </w:pPr>
  </w:style>
  <w:style w:type="paragraph" w:styleId="TOC9">
    <w:name w:val="toc 9"/>
    <w:basedOn w:val="Normal"/>
    <w:next w:val="Normal"/>
    <w:semiHidden/>
    <w:rsid w:val="007C577D"/>
    <w:pPr>
      <w:ind w:left="1600"/>
    </w:pPr>
  </w:style>
  <w:style w:type="paragraph" w:styleId="BalloonText">
    <w:name w:val="Balloon Text"/>
    <w:basedOn w:val="Normal"/>
    <w:semiHidden/>
    <w:rsid w:val="007C5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Sheffield opt out form</vt:lpstr>
    </vt:vector>
  </TitlesOfParts>
  <Company>PricewaterhouseCoopers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Sheffield opt out form</dc:title>
  <dc:subject/>
  <dc:creator>Carl Fletcher</dc:creator>
  <cp:keywords/>
  <cp:lastModifiedBy>Christopher Hood</cp:lastModifiedBy>
  <cp:revision>6</cp:revision>
  <cp:lastPrinted>2009-06-19T15:00:00Z</cp:lastPrinted>
  <dcterms:created xsi:type="dcterms:W3CDTF">2013-01-04T15:28:00Z</dcterms:created>
  <dcterms:modified xsi:type="dcterms:W3CDTF">2015-01-27T10:47:00Z</dcterms:modified>
</cp:coreProperties>
</file>